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25D6" w14:textId="34229F8A" w:rsidR="007F770D" w:rsidRPr="00C61A8B" w:rsidRDefault="0015735E" w:rsidP="00390ABF">
      <w:pPr>
        <w:shd w:val="clear" w:color="auto" w:fill="FFFFFF"/>
        <w:spacing w:after="120" w:line="240" w:lineRule="auto"/>
        <w:ind w:left="720" w:firstLine="720"/>
        <w:jc w:val="both"/>
        <w:rPr>
          <w:rFonts w:ascii="Century Gothic" w:hAnsi="Century Gothic"/>
          <w:sz w:val="48"/>
          <w:szCs w:val="48"/>
        </w:rPr>
      </w:pPr>
      <w:r w:rsidRPr="00C61A8B">
        <w:rPr>
          <w:rFonts w:ascii="Century Gothic" w:hAnsi="Century Gothic"/>
          <w:noProof/>
          <w:sz w:val="48"/>
          <w:szCs w:val="48"/>
          <w:lang w:eastAsia="en-GB"/>
        </w:rPr>
        <mc:AlternateContent>
          <mc:Choice Requires="wps">
            <w:drawing>
              <wp:anchor distT="0" distB="0" distL="114300" distR="114300" simplePos="0" relativeHeight="251662336" behindDoc="0" locked="0" layoutInCell="1" allowOverlap="1" wp14:anchorId="5AA592EC" wp14:editId="5AD18D32">
                <wp:simplePos x="0" y="0"/>
                <wp:positionH relativeFrom="column">
                  <wp:posOffset>-132080</wp:posOffset>
                </wp:positionH>
                <wp:positionV relativeFrom="paragraph">
                  <wp:posOffset>38100</wp:posOffset>
                </wp:positionV>
                <wp:extent cx="1026160" cy="941705"/>
                <wp:effectExtent l="2540" t="0"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94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6EBF9" w14:textId="77777777" w:rsidR="001F2A31" w:rsidRDefault="008B7743" w:rsidP="001F2A31">
                            <w:r w:rsidRPr="008B7743">
                              <w:rPr>
                                <w:noProof/>
                                <w:lang w:eastAsia="en-GB"/>
                              </w:rPr>
                              <w:drawing>
                                <wp:inline distT="0" distB="0" distL="0" distR="0" wp14:anchorId="128860B1" wp14:editId="530D4B4D">
                                  <wp:extent cx="887506" cy="828612"/>
                                  <wp:effectExtent l="0" t="0" r="0" b="0"/>
                                  <wp:docPr id="1" name="Picture 1" descr="http://www.ukairfields.org.uk/uploads/7/0/8/5/7085670/20091208-west-raynham-76-00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kairfields.org.uk/uploads/7/0/8/5/7085670/20091208-west-raynham-76-002_orig.jpg"/>
                                          <pic:cNvPicPr>
                                            <a:picLocks noChangeAspect="1" noChangeArrowheads="1"/>
                                          </pic:cNvPicPr>
                                        </pic:nvPicPr>
                                        <pic:blipFill>
                                          <a:blip r:embed="rId7">
                                            <a:biLevel thresh="25000"/>
                                          </a:blip>
                                          <a:srcRect l="16148" r="13841"/>
                                          <a:stretch>
                                            <a:fillRect/>
                                          </a:stretch>
                                        </pic:blipFill>
                                        <pic:spPr bwMode="auto">
                                          <a:xfrm>
                                            <a:off x="0" y="0"/>
                                            <a:ext cx="897238" cy="83769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A592EC" id="_x0000_t202" coordsize="21600,21600" o:spt="202" path="m,l,21600r21600,l21600,xe">
                <v:stroke joinstyle="miter"/>
                <v:path gradientshapeok="t" o:connecttype="rect"/>
              </v:shapetype>
              <v:shape id="Text Box 5" o:spid="_x0000_s1026" type="#_x0000_t202" style="position:absolute;left:0;text-align:left;margin-left:-10.4pt;margin-top:3pt;width:80.8pt;height:7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" filled="f" stroked="f">
                <v:textbox>
                  <w:txbxContent>
                    <w:p w14:paraId="15A6EBF9" w14:textId="77777777" w:rsidR="001F2A31" w:rsidRDefault="008B7743" w:rsidP="001F2A31">
                      <w:r w:rsidRPr="008B7743">
                        <w:rPr>
                          <w:noProof/>
                          <w:lang w:eastAsia="en-GB"/>
                        </w:rPr>
                        <w:drawing>
                          <wp:inline distT="0" distB="0" distL="0" distR="0" wp14:anchorId="128860B1" wp14:editId="530D4B4D">
                            <wp:extent cx="887506" cy="828612"/>
                            <wp:effectExtent l="0" t="0" r="0" b="0"/>
                            <wp:docPr id="1" name="Picture 1" descr="http://www.ukairfields.org.uk/uploads/7/0/8/5/7085670/20091208-west-raynham-76-00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kairfields.org.uk/uploads/7/0/8/5/7085670/20091208-west-raynham-76-002_orig.jpg"/>
                                    <pic:cNvPicPr>
                                      <a:picLocks noChangeAspect="1" noChangeArrowheads="1"/>
                                    </pic:cNvPicPr>
                                  </pic:nvPicPr>
                                  <pic:blipFill>
                                    <a:blip r:embed="rId8">
                                      <a:biLevel thresh="25000"/>
                                    </a:blip>
                                    <a:srcRect l="16148" r="13841"/>
                                    <a:stretch>
                                      <a:fillRect/>
                                    </a:stretch>
                                  </pic:blipFill>
                                  <pic:spPr bwMode="auto">
                                    <a:xfrm>
                                      <a:off x="0" y="0"/>
                                      <a:ext cx="897238" cy="837698"/>
                                    </a:xfrm>
                                    <a:prstGeom prst="rect">
                                      <a:avLst/>
                                    </a:prstGeom>
                                    <a:noFill/>
                                    <a:ln>
                                      <a:noFill/>
                                    </a:ln>
                                  </pic:spPr>
                                </pic:pic>
                              </a:graphicData>
                            </a:graphic>
                          </wp:inline>
                        </w:drawing>
                      </w:r>
                    </w:p>
                  </w:txbxContent>
                </v:textbox>
              </v:shape>
            </w:pict>
          </mc:Fallback>
        </mc:AlternateContent>
      </w:r>
      <w:r w:rsidR="007F770D" w:rsidRPr="00C61A8B">
        <w:rPr>
          <w:rFonts w:ascii="Century Gothic" w:hAnsi="Century Gothic"/>
          <w:sz w:val="48"/>
          <w:szCs w:val="48"/>
        </w:rPr>
        <w:t>Raynham Parish Council</w:t>
      </w:r>
    </w:p>
    <w:p w14:paraId="3FD25A38" w14:textId="13B249CD" w:rsidR="001F2A31" w:rsidRPr="00C61A8B" w:rsidRDefault="00914437" w:rsidP="007F770D">
      <w:pPr>
        <w:spacing w:before="120" w:after="120" w:line="240" w:lineRule="auto"/>
        <w:ind w:left="720" w:firstLine="720"/>
        <w:rPr>
          <w:rFonts w:ascii="Century Gothic" w:hAnsi="Century Gothic"/>
          <w:sz w:val="36"/>
          <w:szCs w:val="36"/>
        </w:rPr>
      </w:pPr>
      <w:r w:rsidRPr="00C61A8B">
        <w:rPr>
          <w:rFonts w:ascii="Century Gothic" w:hAnsi="Century Gothic"/>
          <w:sz w:val="36"/>
          <w:szCs w:val="36"/>
        </w:rPr>
        <w:t>Meeting</w:t>
      </w:r>
      <w:r w:rsidR="001F2A31" w:rsidRPr="00C61A8B">
        <w:rPr>
          <w:rFonts w:ascii="Century Gothic" w:hAnsi="Century Gothic"/>
          <w:sz w:val="36"/>
          <w:szCs w:val="36"/>
        </w:rPr>
        <w:t xml:space="preserve"> Agenda </w:t>
      </w:r>
    </w:p>
    <w:p w14:paraId="700D900F" w14:textId="35CCD74B" w:rsidR="00390ABF" w:rsidRPr="00C61A8B" w:rsidRDefault="00390ABF" w:rsidP="007F770D">
      <w:pPr>
        <w:spacing w:before="120" w:after="120" w:line="240" w:lineRule="auto"/>
        <w:ind w:left="720" w:firstLine="720"/>
        <w:rPr>
          <w:rFonts w:ascii="Century Gothic" w:hAnsi="Century Gothic"/>
        </w:rPr>
      </w:pPr>
      <w:r w:rsidRPr="00C61A8B">
        <w:rPr>
          <w:rFonts w:ascii="Century Gothic" w:hAnsi="Century Gothic"/>
          <w:b/>
          <w:bCs/>
        </w:rPr>
        <w:t>Date</w:t>
      </w:r>
      <w:r w:rsidRPr="00C61A8B">
        <w:rPr>
          <w:rFonts w:ascii="Century Gothic" w:hAnsi="Century Gothic"/>
        </w:rPr>
        <w:t xml:space="preserve">: </w:t>
      </w:r>
      <w:r w:rsidR="00EA3725" w:rsidRPr="00C61A8B">
        <w:rPr>
          <w:rFonts w:ascii="Century Gothic" w:hAnsi="Century Gothic"/>
        </w:rPr>
        <w:tab/>
      </w:r>
      <w:r w:rsidR="00723D82">
        <w:rPr>
          <w:rFonts w:ascii="Century Gothic" w:hAnsi="Century Gothic"/>
        </w:rPr>
        <w:t xml:space="preserve">Tuesday </w:t>
      </w:r>
      <w:r w:rsidR="001E39C0">
        <w:rPr>
          <w:rFonts w:ascii="Century Gothic" w:hAnsi="Century Gothic"/>
        </w:rPr>
        <w:t>2</w:t>
      </w:r>
      <w:r w:rsidR="00A01FEE">
        <w:rPr>
          <w:rFonts w:ascii="Century Gothic" w:hAnsi="Century Gothic"/>
        </w:rPr>
        <w:t>5</w:t>
      </w:r>
      <w:r w:rsidR="001E39C0" w:rsidRPr="001E39C0">
        <w:rPr>
          <w:rFonts w:ascii="Century Gothic" w:hAnsi="Century Gothic"/>
          <w:vertAlign w:val="superscript"/>
        </w:rPr>
        <w:t>th</w:t>
      </w:r>
      <w:r w:rsidR="001E39C0">
        <w:rPr>
          <w:rFonts w:ascii="Century Gothic" w:hAnsi="Century Gothic"/>
        </w:rPr>
        <w:t xml:space="preserve"> November 2025</w:t>
      </w:r>
    </w:p>
    <w:p w14:paraId="1E1D0CBB" w14:textId="6C41F03D" w:rsidR="00390ABF" w:rsidRPr="00C61A8B" w:rsidRDefault="00390ABF" w:rsidP="007F770D">
      <w:pPr>
        <w:spacing w:before="120" w:after="120" w:line="240" w:lineRule="auto"/>
        <w:ind w:left="720" w:firstLine="720"/>
        <w:rPr>
          <w:rFonts w:ascii="Century Gothic" w:hAnsi="Century Gothic"/>
        </w:rPr>
      </w:pPr>
      <w:r w:rsidRPr="00C61A8B">
        <w:rPr>
          <w:rFonts w:ascii="Century Gothic" w:hAnsi="Century Gothic"/>
          <w:b/>
          <w:bCs/>
        </w:rPr>
        <w:t>Time</w:t>
      </w:r>
      <w:r w:rsidRPr="00C61A8B">
        <w:rPr>
          <w:rFonts w:ascii="Century Gothic" w:hAnsi="Century Gothic"/>
        </w:rPr>
        <w:t xml:space="preserve">: </w:t>
      </w:r>
      <w:r w:rsidR="00EA3725" w:rsidRPr="00C61A8B">
        <w:rPr>
          <w:rFonts w:ascii="Century Gothic" w:hAnsi="Century Gothic"/>
        </w:rPr>
        <w:tab/>
      </w:r>
      <w:r w:rsidR="00E97FBF">
        <w:rPr>
          <w:rFonts w:ascii="Century Gothic" w:hAnsi="Century Gothic"/>
        </w:rPr>
        <w:t>7</w:t>
      </w:r>
      <w:r w:rsidR="005341F4" w:rsidRPr="00C61A8B">
        <w:rPr>
          <w:rFonts w:ascii="Century Gothic" w:hAnsi="Century Gothic"/>
        </w:rPr>
        <w:t>p</w:t>
      </w:r>
      <w:r w:rsidR="009C7A3D" w:rsidRPr="00C61A8B">
        <w:rPr>
          <w:rFonts w:ascii="Century Gothic" w:hAnsi="Century Gothic"/>
        </w:rPr>
        <w:t>m</w:t>
      </w:r>
    </w:p>
    <w:p w14:paraId="19D65372" w14:textId="7706FE1E" w:rsidR="00C81E2F" w:rsidRPr="00C61A8B" w:rsidRDefault="00390ABF" w:rsidP="00914437">
      <w:pPr>
        <w:spacing w:before="120" w:after="120" w:line="240" w:lineRule="auto"/>
        <w:ind w:left="720" w:firstLine="720"/>
        <w:rPr>
          <w:rFonts w:ascii="Century Gothic" w:hAnsi="Century Gothic"/>
        </w:rPr>
      </w:pPr>
      <w:r w:rsidRPr="00C61A8B">
        <w:rPr>
          <w:rFonts w:ascii="Century Gothic" w:hAnsi="Century Gothic"/>
          <w:b/>
          <w:bCs/>
        </w:rPr>
        <w:t>Place</w:t>
      </w:r>
      <w:r w:rsidRPr="00C61A8B">
        <w:rPr>
          <w:rFonts w:ascii="Century Gothic" w:hAnsi="Century Gothic"/>
        </w:rPr>
        <w:t xml:space="preserve">: </w:t>
      </w:r>
      <w:r w:rsidR="00914437" w:rsidRPr="00C61A8B">
        <w:rPr>
          <w:rFonts w:ascii="Century Gothic" w:hAnsi="Century Gothic"/>
        </w:rPr>
        <w:t>West Raynham Village Hall</w:t>
      </w:r>
    </w:p>
    <w:p w14:paraId="536513AC" w14:textId="77777777" w:rsidR="00635FF5" w:rsidRPr="00C61A8B" w:rsidRDefault="00635FF5" w:rsidP="00374DAB">
      <w:pPr>
        <w:shd w:val="clear" w:color="auto" w:fill="FFFFFF"/>
        <w:spacing w:before="40" w:after="40" w:line="240" w:lineRule="auto"/>
        <w:jc w:val="center"/>
        <w:rPr>
          <w:rFonts w:ascii="Century Gothic" w:eastAsia="Times New Roman" w:hAnsi="Century Gothic" w:cs="Arial"/>
          <w:noProof/>
          <w:sz w:val="18"/>
          <w:szCs w:val="18"/>
          <w:lang w:eastAsia="en-GB"/>
        </w:rPr>
      </w:pPr>
    </w:p>
    <w:p w14:paraId="5C0F7B8F" w14:textId="034647D0" w:rsidR="00374DAB" w:rsidRPr="00C61A8B" w:rsidRDefault="0074702A" w:rsidP="00C41FF3">
      <w:pPr>
        <w:shd w:val="clear" w:color="auto" w:fill="FFFFFF"/>
        <w:spacing w:after="0" w:line="360" w:lineRule="auto"/>
        <w:jc w:val="center"/>
        <w:rPr>
          <w:rFonts w:ascii="Century Gothic" w:hAnsi="Century Gothic"/>
          <w:sz w:val="18"/>
          <w:szCs w:val="18"/>
        </w:rPr>
      </w:pPr>
      <w:r>
        <w:rPr>
          <w:rFonts w:ascii="Century Gothic" w:eastAsia="Times New Roman" w:hAnsi="Century Gothic" w:cs="Arial"/>
          <w:noProof/>
          <w:sz w:val="18"/>
          <w:szCs w:val="18"/>
          <w:lang w:eastAsia="en-GB"/>
        </w:rPr>
        <w:t xml:space="preserve">I hereby give notice of a meeting of </w:t>
      </w:r>
      <w:r w:rsidR="00374DAB" w:rsidRPr="00C61A8B">
        <w:rPr>
          <w:rFonts w:ascii="Century Gothic" w:eastAsia="Times New Roman" w:hAnsi="Century Gothic" w:cs="Arial"/>
          <w:noProof/>
          <w:sz w:val="18"/>
          <w:szCs w:val="18"/>
          <w:lang w:eastAsia="en-GB"/>
        </w:rPr>
        <w:t xml:space="preserve">Raynham </w:t>
      </w:r>
      <w:r w:rsidR="00374DAB" w:rsidRPr="00C61A8B">
        <w:rPr>
          <w:rFonts w:ascii="Century Gothic" w:hAnsi="Century Gothic"/>
          <w:sz w:val="18"/>
          <w:szCs w:val="18"/>
        </w:rPr>
        <w:t xml:space="preserve">Parish Council </w:t>
      </w:r>
      <w:r>
        <w:rPr>
          <w:rFonts w:ascii="Century Gothic" w:hAnsi="Century Gothic"/>
          <w:sz w:val="18"/>
          <w:szCs w:val="18"/>
        </w:rPr>
        <w:t>to be held on Tuesday 25</w:t>
      </w:r>
      <w:r w:rsidRPr="0074702A">
        <w:rPr>
          <w:rFonts w:ascii="Century Gothic" w:hAnsi="Century Gothic"/>
          <w:sz w:val="18"/>
          <w:szCs w:val="18"/>
          <w:vertAlign w:val="superscript"/>
        </w:rPr>
        <w:t>th</w:t>
      </w:r>
      <w:r>
        <w:rPr>
          <w:rFonts w:ascii="Century Gothic" w:hAnsi="Century Gothic"/>
          <w:sz w:val="18"/>
          <w:szCs w:val="18"/>
        </w:rPr>
        <w:t xml:space="preserve"> November 2025 at 7pm. </w:t>
      </w:r>
      <w:r w:rsidR="00C053CA">
        <w:rPr>
          <w:rFonts w:ascii="Century Gothic" w:hAnsi="Century Gothic"/>
          <w:sz w:val="18"/>
          <w:szCs w:val="18"/>
        </w:rPr>
        <w:t xml:space="preserve">Councillors are hereby summoned to attend for the purpose of transacting the </w:t>
      </w:r>
      <w:r w:rsidR="00CD3400">
        <w:rPr>
          <w:rFonts w:ascii="Century Gothic" w:hAnsi="Century Gothic"/>
          <w:sz w:val="18"/>
          <w:szCs w:val="18"/>
        </w:rPr>
        <w:t xml:space="preserve">business on the agenda. </w:t>
      </w:r>
      <w:r w:rsidR="00C053CA">
        <w:rPr>
          <w:rFonts w:ascii="Century Gothic" w:hAnsi="Century Gothic"/>
          <w:sz w:val="18"/>
          <w:szCs w:val="18"/>
        </w:rPr>
        <w:t xml:space="preserve">Raynham Parish Council </w:t>
      </w:r>
      <w:r w:rsidR="00374DAB" w:rsidRPr="00C61A8B">
        <w:rPr>
          <w:rFonts w:ascii="Century Gothic" w:hAnsi="Century Gothic"/>
          <w:sz w:val="18"/>
          <w:szCs w:val="18"/>
        </w:rPr>
        <w:t>welcomes the public and press to its meetings. The public and press are able to address the Council during the Public Participation session. The law does not permit members of the public and press to take part in the debates.</w:t>
      </w:r>
    </w:p>
    <w:p w14:paraId="40504D6D" w14:textId="0AF0A001" w:rsidR="00483CAC" w:rsidRDefault="001E39C0" w:rsidP="00C41FF3">
      <w:pPr>
        <w:shd w:val="clear" w:color="auto" w:fill="FFFFFF"/>
        <w:spacing w:after="0" w:line="360" w:lineRule="auto"/>
        <w:jc w:val="center"/>
        <w:rPr>
          <w:rFonts w:ascii="Lucida Handwriting" w:eastAsia="Times New Roman" w:hAnsi="Lucida Handwriting" w:cs="Dreaming Outloud Script Pro"/>
          <w:b/>
          <w:i/>
          <w:sz w:val="18"/>
          <w:szCs w:val="18"/>
          <w:lang w:eastAsia="en-GB"/>
        </w:rPr>
      </w:pPr>
      <w:r>
        <w:rPr>
          <w:rFonts w:ascii="Lucida Handwriting" w:eastAsia="Times New Roman" w:hAnsi="Lucida Handwriting" w:cs="Dreaming Outloud Script Pro"/>
          <w:b/>
          <w:i/>
          <w:sz w:val="18"/>
          <w:szCs w:val="18"/>
          <w:lang w:eastAsia="en-GB"/>
        </w:rPr>
        <w:t>Maxine Hayes</w:t>
      </w:r>
    </w:p>
    <w:p w14:paraId="513CF9B6" w14:textId="77777777" w:rsidR="00844921" w:rsidRDefault="00844921" w:rsidP="00C41FF3">
      <w:pPr>
        <w:shd w:val="clear" w:color="auto" w:fill="FFFFFF"/>
        <w:spacing w:after="0" w:line="360" w:lineRule="auto"/>
        <w:jc w:val="center"/>
        <w:rPr>
          <w:rFonts w:ascii="Lucida Handwriting" w:eastAsia="Times New Roman" w:hAnsi="Lucida Handwriting" w:cs="Dreaming Outloud Script Pro"/>
          <w:b/>
          <w:i/>
          <w:sz w:val="18"/>
          <w:szCs w:val="18"/>
          <w:lang w:eastAsia="en-GB"/>
        </w:rPr>
      </w:pPr>
    </w:p>
    <w:p w14:paraId="11E2A967" w14:textId="25E15656" w:rsidR="002E59FB" w:rsidRPr="00351804" w:rsidRDefault="00EE2631" w:rsidP="007D3317">
      <w:pPr>
        <w:shd w:val="clear" w:color="auto" w:fill="FFFFFF"/>
        <w:spacing w:after="0" w:line="360" w:lineRule="auto"/>
        <w:rPr>
          <w:rFonts w:ascii="Century Gothic" w:eastAsia="Times New Roman" w:hAnsi="Century Gothic" w:cs="Arial"/>
          <w:b/>
          <w:bCs/>
          <w:sz w:val="20"/>
          <w:szCs w:val="20"/>
          <w:lang w:eastAsia="en-GB"/>
        </w:rPr>
      </w:pPr>
      <w:r w:rsidRPr="00351804">
        <w:rPr>
          <w:rFonts w:ascii="Century Gothic" w:eastAsia="Times New Roman" w:hAnsi="Century Gothic" w:cs="Arial"/>
          <w:b/>
          <w:bCs/>
          <w:sz w:val="20"/>
          <w:szCs w:val="20"/>
          <w:lang w:eastAsia="en-GB"/>
        </w:rPr>
        <w:t>1</w:t>
      </w:r>
      <w:r w:rsidR="00731CB1" w:rsidRPr="00351804">
        <w:rPr>
          <w:rFonts w:ascii="Century Gothic" w:eastAsia="Times New Roman" w:hAnsi="Century Gothic" w:cs="Arial"/>
          <w:b/>
          <w:bCs/>
          <w:sz w:val="20"/>
          <w:szCs w:val="20"/>
          <w:lang w:eastAsia="en-GB"/>
        </w:rPr>
        <w:t xml:space="preserve">. </w:t>
      </w:r>
      <w:r w:rsidR="00731CB1" w:rsidRPr="00351804">
        <w:rPr>
          <w:rFonts w:ascii="Century Gothic" w:eastAsia="Times New Roman" w:hAnsi="Century Gothic" w:cs="Arial"/>
          <w:b/>
          <w:bCs/>
          <w:sz w:val="20"/>
          <w:szCs w:val="20"/>
          <w:lang w:eastAsia="en-GB"/>
        </w:rPr>
        <w:tab/>
      </w:r>
      <w:r w:rsidR="002E59FB" w:rsidRPr="00351804">
        <w:rPr>
          <w:rFonts w:ascii="Century Gothic" w:eastAsia="Times New Roman" w:hAnsi="Century Gothic" w:cs="Arial"/>
          <w:b/>
          <w:bCs/>
          <w:sz w:val="20"/>
          <w:szCs w:val="20"/>
          <w:lang w:eastAsia="en-GB"/>
        </w:rPr>
        <w:t xml:space="preserve">Welcome and to receive apologies for absence </w:t>
      </w:r>
    </w:p>
    <w:p w14:paraId="2642090A" w14:textId="09B7083F" w:rsidR="008C1DBC" w:rsidRPr="00351804" w:rsidRDefault="00EE2631" w:rsidP="007D3317">
      <w:pPr>
        <w:shd w:val="clear" w:color="auto" w:fill="FFFFFF"/>
        <w:spacing w:after="0" w:line="360" w:lineRule="auto"/>
        <w:ind w:left="720" w:hanging="720"/>
        <w:rPr>
          <w:rFonts w:ascii="Century Gothic" w:hAnsi="Century Gothic"/>
          <w:b/>
          <w:bCs/>
          <w:sz w:val="20"/>
          <w:szCs w:val="20"/>
        </w:rPr>
      </w:pPr>
      <w:r w:rsidRPr="00351804">
        <w:rPr>
          <w:rFonts w:ascii="Century Gothic" w:hAnsi="Century Gothic"/>
          <w:b/>
          <w:bCs/>
          <w:sz w:val="20"/>
          <w:szCs w:val="20"/>
        </w:rPr>
        <w:t>2</w:t>
      </w:r>
      <w:r w:rsidR="002E59FB" w:rsidRPr="00351804">
        <w:rPr>
          <w:rFonts w:ascii="Century Gothic" w:hAnsi="Century Gothic"/>
          <w:b/>
          <w:bCs/>
          <w:sz w:val="20"/>
          <w:szCs w:val="20"/>
        </w:rPr>
        <w:t>.</w:t>
      </w:r>
      <w:r w:rsidR="002E59FB" w:rsidRPr="00351804">
        <w:rPr>
          <w:rFonts w:ascii="Century Gothic" w:hAnsi="Century Gothic"/>
          <w:b/>
          <w:bCs/>
          <w:sz w:val="20"/>
          <w:szCs w:val="20"/>
        </w:rPr>
        <w:tab/>
        <w:t>To receive declarations of interest in items on the agenda and consider any requests for dispensations</w:t>
      </w:r>
      <w:r w:rsidR="008C1DBC" w:rsidRPr="00351804">
        <w:rPr>
          <w:rFonts w:ascii="Century Gothic" w:hAnsi="Century Gothic"/>
          <w:b/>
          <w:bCs/>
          <w:sz w:val="20"/>
          <w:szCs w:val="20"/>
        </w:rPr>
        <w:t xml:space="preserve"> </w:t>
      </w:r>
    </w:p>
    <w:p w14:paraId="26F53384" w14:textId="3324D56A" w:rsidR="00374DAB" w:rsidRPr="00351804" w:rsidRDefault="00EE2631" w:rsidP="007D3317">
      <w:pPr>
        <w:suppressAutoHyphens/>
        <w:spacing w:after="0" w:line="360" w:lineRule="auto"/>
        <w:rPr>
          <w:rFonts w:ascii="Century Gothic" w:eastAsia="Calibri" w:hAnsi="Century Gothic" w:cs="Times New Roman"/>
          <w:b/>
          <w:bCs/>
          <w:sz w:val="20"/>
          <w:szCs w:val="20"/>
        </w:rPr>
      </w:pPr>
      <w:r w:rsidRPr="00351804">
        <w:rPr>
          <w:rFonts w:ascii="Century Gothic" w:eastAsia="Calibri" w:hAnsi="Century Gothic" w:cs="Times New Roman"/>
          <w:b/>
          <w:bCs/>
          <w:sz w:val="20"/>
          <w:szCs w:val="20"/>
        </w:rPr>
        <w:t>3</w:t>
      </w:r>
      <w:r w:rsidR="00374DAB" w:rsidRPr="00351804">
        <w:rPr>
          <w:rFonts w:ascii="Century Gothic" w:eastAsia="Calibri" w:hAnsi="Century Gothic" w:cs="Times New Roman"/>
          <w:b/>
          <w:bCs/>
          <w:sz w:val="20"/>
          <w:szCs w:val="20"/>
        </w:rPr>
        <w:t>.</w:t>
      </w:r>
      <w:r w:rsidR="00374DAB" w:rsidRPr="00351804">
        <w:rPr>
          <w:rFonts w:ascii="Century Gothic" w:eastAsia="Calibri" w:hAnsi="Century Gothic" w:cs="Times New Roman"/>
          <w:b/>
          <w:bCs/>
          <w:sz w:val="20"/>
          <w:szCs w:val="20"/>
        </w:rPr>
        <w:tab/>
        <w:t xml:space="preserve">To approve the minutes of meeting held on </w:t>
      </w:r>
      <w:r w:rsidR="00EE5366" w:rsidRPr="00351804">
        <w:rPr>
          <w:rFonts w:ascii="Century Gothic" w:eastAsia="Calibri" w:hAnsi="Century Gothic" w:cs="Times New Roman"/>
          <w:b/>
          <w:bCs/>
          <w:sz w:val="20"/>
          <w:szCs w:val="20"/>
        </w:rPr>
        <w:t>16</w:t>
      </w:r>
      <w:r w:rsidR="00EE5366" w:rsidRPr="00351804">
        <w:rPr>
          <w:rFonts w:ascii="Century Gothic" w:eastAsia="Calibri" w:hAnsi="Century Gothic" w:cs="Times New Roman"/>
          <w:b/>
          <w:bCs/>
          <w:sz w:val="20"/>
          <w:szCs w:val="20"/>
          <w:vertAlign w:val="superscript"/>
        </w:rPr>
        <w:t>th</w:t>
      </w:r>
      <w:r w:rsidR="00EE5366" w:rsidRPr="00351804">
        <w:rPr>
          <w:rFonts w:ascii="Century Gothic" w:eastAsia="Calibri" w:hAnsi="Century Gothic" w:cs="Times New Roman"/>
          <w:b/>
          <w:bCs/>
          <w:sz w:val="20"/>
          <w:szCs w:val="20"/>
        </w:rPr>
        <w:t xml:space="preserve"> September 2025</w:t>
      </w:r>
    </w:p>
    <w:p w14:paraId="2B940746" w14:textId="6D34E7D9" w:rsidR="00885895" w:rsidRPr="00351804" w:rsidRDefault="00EE2631" w:rsidP="007D3317">
      <w:pPr>
        <w:shd w:val="clear" w:color="auto" w:fill="FFFFFF"/>
        <w:spacing w:after="0" w:line="360" w:lineRule="auto"/>
        <w:rPr>
          <w:rFonts w:ascii="Century Gothic" w:hAnsi="Century Gothic"/>
          <w:b/>
          <w:bCs/>
          <w:color w:val="000000" w:themeColor="text1"/>
          <w:sz w:val="20"/>
          <w:szCs w:val="20"/>
        </w:rPr>
      </w:pPr>
      <w:r w:rsidRPr="00351804">
        <w:rPr>
          <w:rFonts w:ascii="Century Gothic" w:hAnsi="Century Gothic"/>
          <w:b/>
          <w:bCs/>
          <w:color w:val="000000" w:themeColor="text1"/>
          <w:sz w:val="20"/>
          <w:szCs w:val="20"/>
        </w:rPr>
        <w:t>4</w:t>
      </w:r>
      <w:r w:rsidR="00565A36" w:rsidRPr="00351804">
        <w:rPr>
          <w:rFonts w:ascii="Century Gothic" w:hAnsi="Century Gothic"/>
          <w:b/>
          <w:bCs/>
          <w:color w:val="000000" w:themeColor="text1"/>
          <w:sz w:val="20"/>
          <w:szCs w:val="20"/>
        </w:rPr>
        <w:t>.</w:t>
      </w:r>
      <w:r w:rsidR="00565A36" w:rsidRPr="00351804">
        <w:rPr>
          <w:rFonts w:ascii="Century Gothic" w:hAnsi="Century Gothic"/>
          <w:b/>
          <w:bCs/>
          <w:color w:val="000000" w:themeColor="text1"/>
          <w:sz w:val="20"/>
          <w:szCs w:val="20"/>
        </w:rPr>
        <w:tab/>
        <w:t>To r</w:t>
      </w:r>
      <w:r w:rsidR="00885895" w:rsidRPr="00351804">
        <w:rPr>
          <w:rFonts w:ascii="Century Gothic" w:hAnsi="Century Gothic"/>
          <w:b/>
          <w:bCs/>
          <w:color w:val="000000" w:themeColor="text1"/>
          <w:sz w:val="20"/>
          <w:szCs w:val="20"/>
        </w:rPr>
        <w:t xml:space="preserve">eport progress on items not on the agenda from the last meeting </w:t>
      </w:r>
    </w:p>
    <w:p w14:paraId="4866937F" w14:textId="5F421F6E" w:rsidR="00530E7B" w:rsidRPr="00351804" w:rsidRDefault="00EE2631" w:rsidP="007D3317">
      <w:pPr>
        <w:suppressAutoHyphens/>
        <w:spacing w:after="0" w:line="360" w:lineRule="auto"/>
        <w:ind w:left="720" w:hanging="720"/>
        <w:rPr>
          <w:rFonts w:ascii="Century Gothic" w:hAnsi="Century Gothic"/>
          <w:b/>
          <w:bCs/>
          <w:sz w:val="20"/>
          <w:szCs w:val="20"/>
        </w:rPr>
      </w:pPr>
      <w:r w:rsidRPr="00351804">
        <w:rPr>
          <w:rFonts w:ascii="Century Gothic" w:hAnsi="Century Gothic"/>
          <w:b/>
          <w:bCs/>
          <w:sz w:val="20"/>
          <w:szCs w:val="20"/>
        </w:rPr>
        <w:t>5</w:t>
      </w:r>
      <w:r w:rsidR="008C017A" w:rsidRPr="00351804">
        <w:rPr>
          <w:rFonts w:ascii="Century Gothic" w:hAnsi="Century Gothic"/>
          <w:b/>
          <w:bCs/>
          <w:sz w:val="20"/>
          <w:szCs w:val="20"/>
        </w:rPr>
        <w:t>.</w:t>
      </w:r>
      <w:r w:rsidR="008C017A" w:rsidRPr="00351804">
        <w:rPr>
          <w:rFonts w:ascii="Century Gothic" w:hAnsi="Century Gothic"/>
          <w:b/>
          <w:bCs/>
          <w:sz w:val="20"/>
          <w:szCs w:val="20"/>
        </w:rPr>
        <w:tab/>
      </w:r>
      <w:r w:rsidR="00530E7B" w:rsidRPr="00351804">
        <w:rPr>
          <w:rFonts w:ascii="Century Gothic" w:hAnsi="Century Gothic"/>
          <w:b/>
          <w:bCs/>
          <w:sz w:val="20"/>
          <w:szCs w:val="20"/>
        </w:rPr>
        <w:t>To hear from the District Councillor and County Councillor, if attending</w:t>
      </w:r>
    </w:p>
    <w:p w14:paraId="27D048E0" w14:textId="0F553E95" w:rsidR="002E59FB" w:rsidRPr="00351804" w:rsidRDefault="00EE2631" w:rsidP="007D3317">
      <w:pPr>
        <w:suppressAutoHyphens/>
        <w:spacing w:after="0" w:line="360" w:lineRule="auto"/>
        <w:ind w:left="720" w:hanging="720"/>
        <w:rPr>
          <w:rFonts w:ascii="Century Gothic" w:hAnsi="Century Gothic"/>
          <w:b/>
          <w:bCs/>
          <w:sz w:val="20"/>
          <w:szCs w:val="20"/>
        </w:rPr>
      </w:pPr>
      <w:r w:rsidRPr="00351804">
        <w:rPr>
          <w:rFonts w:ascii="Century Gothic" w:hAnsi="Century Gothic"/>
          <w:b/>
          <w:bCs/>
          <w:sz w:val="20"/>
          <w:szCs w:val="20"/>
        </w:rPr>
        <w:t>6</w:t>
      </w:r>
      <w:r w:rsidR="00530E7B" w:rsidRPr="00351804">
        <w:rPr>
          <w:rFonts w:ascii="Century Gothic" w:hAnsi="Century Gothic"/>
          <w:b/>
          <w:bCs/>
          <w:sz w:val="20"/>
          <w:szCs w:val="20"/>
        </w:rPr>
        <w:t>.</w:t>
      </w:r>
      <w:r w:rsidR="00530E7B" w:rsidRPr="00351804">
        <w:rPr>
          <w:rFonts w:ascii="Century Gothic" w:hAnsi="Century Gothic"/>
          <w:b/>
          <w:bCs/>
          <w:sz w:val="20"/>
          <w:szCs w:val="20"/>
        </w:rPr>
        <w:tab/>
      </w:r>
      <w:r w:rsidR="002E59FB" w:rsidRPr="00351804">
        <w:rPr>
          <w:rFonts w:ascii="Century Gothic" w:hAnsi="Century Gothic"/>
          <w:b/>
          <w:bCs/>
          <w:sz w:val="20"/>
          <w:szCs w:val="20"/>
        </w:rPr>
        <w:t>Open forum for Public Participation</w:t>
      </w:r>
      <w:r w:rsidR="002E59FB" w:rsidRPr="001C72CF">
        <w:rPr>
          <w:rFonts w:ascii="Century Gothic" w:hAnsi="Century Gothic"/>
          <w:sz w:val="20"/>
          <w:szCs w:val="20"/>
        </w:rPr>
        <w:t xml:space="preserve">: an opportunity to hear from members of the public </w:t>
      </w:r>
    </w:p>
    <w:p w14:paraId="6CAA2B99" w14:textId="672D875D" w:rsidR="002E59FB" w:rsidRPr="00351804" w:rsidRDefault="00EE2631" w:rsidP="007D3317">
      <w:pPr>
        <w:shd w:val="clear" w:color="auto" w:fill="FFFFFF"/>
        <w:spacing w:after="0" w:line="360" w:lineRule="auto"/>
        <w:rPr>
          <w:rFonts w:ascii="Century Gothic" w:eastAsia="Times New Roman" w:hAnsi="Century Gothic" w:cs="Times New Roman"/>
          <w:b/>
          <w:bCs/>
          <w:sz w:val="20"/>
          <w:szCs w:val="20"/>
          <w:lang w:eastAsia="en-GB"/>
        </w:rPr>
      </w:pPr>
      <w:r w:rsidRPr="00351804">
        <w:rPr>
          <w:rFonts w:ascii="Century Gothic" w:eastAsia="Times New Roman" w:hAnsi="Century Gothic" w:cs="Arial"/>
          <w:b/>
          <w:bCs/>
          <w:sz w:val="20"/>
          <w:szCs w:val="20"/>
          <w:lang w:eastAsia="en-GB"/>
        </w:rPr>
        <w:t>7</w:t>
      </w:r>
      <w:r w:rsidR="002E59FB" w:rsidRPr="00351804">
        <w:rPr>
          <w:rFonts w:ascii="Century Gothic" w:eastAsia="Times New Roman" w:hAnsi="Century Gothic" w:cs="Arial"/>
          <w:b/>
          <w:bCs/>
          <w:sz w:val="20"/>
          <w:szCs w:val="20"/>
          <w:lang w:eastAsia="en-GB"/>
        </w:rPr>
        <w:t>.</w:t>
      </w:r>
      <w:r w:rsidR="002E59FB" w:rsidRPr="00351804">
        <w:rPr>
          <w:rFonts w:ascii="Century Gothic" w:eastAsia="Times New Roman" w:hAnsi="Century Gothic" w:cs="Arial"/>
          <w:b/>
          <w:bCs/>
          <w:sz w:val="20"/>
          <w:szCs w:val="20"/>
          <w:lang w:eastAsia="en-GB"/>
        </w:rPr>
        <w:tab/>
      </w:r>
      <w:r w:rsidR="002E59FB" w:rsidRPr="00351804">
        <w:rPr>
          <w:rFonts w:ascii="Century Gothic" w:eastAsia="Times New Roman" w:hAnsi="Century Gothic" w:cs="Times New Roman"/>
          <w:b/>
          <w:bCs/>
          <w:sz w:val="20"/>
          <w:szCs w:val="20"/>
          <w:lang w:eastAsia="en-GB"/>
        </w:rPr>
        <w:t>Open Spaces</w:t>
      </w:r>
      <w:r w:rsidR="006F5F20" w:rsidRPr="00351804">
        <w:rPr>
          <w:rFonts w:ascii="Century Gothic" w:eastAsia="Times New Roman" w:hAnsi="Century Gothic" w:cs="Times New Roman"/>
          <w:b/>
          <w:bCs/>
          <w:sz w:val="20"/>
          <w:szCs w:val="20"/>
          <w:lang w:eastAsia="en-GB"/>
        </w:rPr>
        <w:t xml:space="preserve"> </w:t>
      </w:r>
    </w:p>
    <w:p w14:paraId="11CF2C48" w14:textId="73A76CD5" w:rsidR="006F5F20" w:rsidRPr="001C72CF" w:rsidRDefault="00EE2631" w:rsidP="007D3317">
      <w:pPr>
        <w:suppressAutoHyphens/>
        <w:spacing w:after="0" w:line="360" w:lineRule="auto"/>
        <w:ind w:firstLine="720"/>
        <w:rPr>
          <w:rFonts w:ascii="Century Gothic" w:hAnsi="Century Gothic"/>
          <w:sz w:val="20"/>
          <w:szCs w:val="20"/>
        </w:rPr>
      </w:pPr>
      <w:r>
        <w:rPr>
          <w:rFonts w:ascii="Century Gothic" w:hAnsi="Century Gothic"/>
          <w:sz w:val="20"/>
          <w:szCs w:val="20"/>
        </w:rPr>
        <w:t>7</w:t>
      </w:r>
      <w:r w:rsidR="005628B3" w:rsidRPr="001C72CF">
        <w:rPr>
          <w:rFonts w:ascii="Century Gothic" w:hAnsi="Century Gothic"/>
          <w:sz w:val="20"/>
          <w:szCs w:val="20"/>
        </w:rPr>
        <w:t>.</w:t>
      </w:r>
      <w:r w:rsidR="00185653" w:rsidRPr="001C72CF">
        <w:rPr>
          <w:rFonts w:ascii="Century Gothic" w:hAnsi="Century Gothic"/>
          <w:sz w:val="20"/>
          <w:szCs w:val="20"/>
        </w:rPr>
        <w:t>1</w:t>
      </w:r>
      <w:r w:rsidR="006F5F20" w:rsidRPr="001C72CF">
        <w:rPr>
          <w:rFonts w:ascii="Century Gothic" w:hAnsi="Century Gothic"/>
          <w:sz w:val="20"/>
          <w:szCs w:val="20"/>
        </w:rPr>
        <w:tab/>
        <w:t>Discuss and report</w:t>
      </w:r>
      <w:r w:rsidR="00E50CB2" w:rsidRPr="001C72CF">
        <w:rPr>
          <w:rFonts w:ascii="Century Gothic" w:hAnsi="Century Gothic"/>
          <w:sz w:val="20"/>
          <w:szCs w:val="20"/>
        </w:rPr>
        <w:t xml:space="preserve"> any</w:t>
      </w:r>
      <w:r w:rsidR="006F5F20" w:rsidRPr="001C72CF">
        <w:rPr>
          <w:rFonts w:ascii="Century Gothic" w:hAnsi="Century Gothic"/>
          <w:sz w:val="20"/>
          <w:szCs w:val="20"/>
        </w:rPr>
        <w:t xml:space="preserve"> highways issues </w:t>
      </w:r>
      <w:r w:rsidR="00637EC2" w:rsidRPr="001C72CF">
        <w:rPr>
          <w:rFonts w:ascii="Century Gothic" w:hAnsi="Century Gothic"/>
          <w:sz w:val="20"/>
          <w:szCs w:val="20"/>
        </w:rPr>
        <w:t xml:space="preserve"> </w:t>
      </w:r>
    </w:p>
    <w:p w14:paraId="603F61E2" w14:textId="236C4688" w:rsidR="005A33F6" w:rsidRDefault="00EE2631" w:rsidP="007D3317">
      <w:pPr>
        <w:suppressAutoHyphens/>
        <w:spacing w:after="0" w:line="360" w:lineRule="auto"/>
        <w:ind w:firstLine="720"/>
        <w:rPr>
          <w:rFonts w:ascii="Century Gothic" w:hAnsi="Century Gothic"/>
          <w:sz w:val="20"/>
          <w:szCs w:val="20"/>
        </w:rPr>
      </w:pPr>
      <w:r>
        <w:rPr>
          <w:rFonts w:ascii="Century Gothic" w:hAnsi="Century Gothic"/>
          <w:sz w:val="20"/>
          <w:szCs w:val="20"/>
        </w:rPr>
        <w:t>7</w:t>
      </w:r>
      <w:r w:rsidR="005628B3" w:rsidRPr="001C72CF">
        <w:rPr>
          <w:rFonts w:ascii="Century Gothic" w:hAnsi="Century Gothic"/>
          <w:sz w:val="20"/>
          <w:szCs w:val="20"/>
        </w:rPr>
        <w:t>.</w:t>
      </w:r>
      <w:r w:rsidR="00185653" w:rsidRPr="001C72CF">
        <w:rPr>
          <w:rFonts w:ascii="Century Gothic" w:hAnsi="Century Gothic"/>
          <w:sz w:val="20"/>
          <w:szCs w:val="20"/>
        </w:rPr>
        <w:t>2</w:t>
      </w:r>
      <w:r w:rsidR="005A33F6" w:rsidRPr="001C72CF">
        <w:rPr>
          <w:rFonts w:ascii="Century Gothic" w:hAnsi="Century Gothic"/>
          <w:sz w:val="20"/>
          <w:szCs w:val="20"/>
        </w:rPr>
        <w:tab/>
        <w:t xml:space="preserve">Receive </w:t>
      </w:r>
      <w:r w:rsidR="004748B2" w:rsidRPr="001C72CF">
        <w:rPr>
          <w:rFonts w:ascii="Century Gothic" w:hAnsi="Century Gothic"/>
          <w:sz w:val="20"/>
          <w:szCs w:val="20"/>
        </w:rPr>
        <w:t xml:space="preserve">SAM2 </w:t>
      </w:r>
      <w:r w:rsidR="00247CE2">
        <w:rPr>
          <w:rFonts w:ascii="Century Gothic" w:hAnsi="Century Gothic"/>
          <w:sz w:val="20"/>
          <w:szCs w:val="20"/>
        </w:rPr>
        <w:t xml:space="preserve">data </w:t>
      </w:r>
      <w:r w:rsidR="004748B2" w:rsidRPr="001C72CF">
        <w:rPr>
          <w:rFonts w:ascii="Century Gothic" w:hAnsi="Century Gothic"/>
          <w:sz w:val="20"/>
          <w:szCs w:val="20"/>
        </w:rPr>
        <w:t>r</w:t>
      </w:r>
      <w:r w:rsidR="005A33F6" w:rsidRPr="001C72CF">
        <w:rPr>
          <w:rFonts w:ascii="Century Gothic" w:hAnsi="Century Gothic"/>
          <w:sz w:val="20"/>
          <w:szCs w:val="20"/>
        </w:rPr>
        <w:t>eport</w:t>
      </w:r>
      <w:r w:rsidR="004748B2" w:rsidRPr="001C72CF">
        <w:rPr>
          <w:rFonts w:ascii="Century Gothic" w:hAnsi="Century Gothic"/>
          <w:sz w:val="20"/>
          <w:szCs w:val="20"/>
        </w:rPr>
        <w:t xml:space="preserve"> </w:t>
      </w:r>
    </w:p>
    <w:p w14:paraId="2BAD3B56" w14:textId="5C2EC37E" w:rsidR="00825783" w:rsidRDefault="00EE2631" w:rsidP="007D3317">
      <w:pPr>
        <w:suppressAutoHyphens/>
        <w:spacing w:after="0" w:line="360" w:lineRule="auto"/>
        <w:ind w:firstLine="720"/>
        <w:rPr>
          <w:rFonts w:ascii="Century Gothic" w:hAnsi="Century Gothic"/>
          <w:sz w:val="20"/>
          <w:szCs w:val="20"/>
        </w:rPr>
      </w:pPr>
      <w:r>
        <w:rPr>
          <w:rFonts w:ascii="Century Gothic" w:hAnsi="Century Gothic"/>
          <w:sz w:val="20"/>
          <w:szCs w:val="20"/>
        </w:rPr>
        <w:t>7</w:t>
      </w:r>
      <w:r w:rsidR="00825783">
        <w:rPr>
          <w:rFonts w:ascii="Century Gothic" w:hAnsi="Century Gothic"/>
          <w:sz w:val="20"/>
          <w:szCs w:val="20"/>
        </w:rPr>
        <w:t>.3</w:t>
      </w:r>
      <w:r w:rsidR="00825783">
        <w:rPr>
          <w:rFonts w:ascii="Century Gothic" w:hAnsi="Century Gothic"/>
          <w:sz w:val="20"/>
          <w:szCs w:val="20"/>
        </w:rPr>
        <w:tab/>
      </w:r>
      <w:r w:rsidR="001401D1">
        <w:rPr>
          <w:rFonts w:ascii="Century Gothic" w:hAnsi="Century Gothic"/>
          <w:sz w:val="20"/>
          <w:szCs w:val="20"/>
        </w:rPr>
        <w:t xml:space="preserve">Update on </w:t>
      </w:r>
      <w:r w:rsidR="00825783">
        <w:rPr>
          <w:rFonts w:ascii="Century Gothic" w:hAnsi="Century Gothic"/>
          <w:sz w:val="20"/>
          <w:szCs w:val="20"/>
        </w:rPr>
        <w:t>20mph zone outside West Raynham school</w:t>
      </w:r>
    </w:p>
    <w:p w14:paraId="59DEB7CD" w14:textId="15050049" w:rsidR="00FE1C35" w:rsidRDefault="00EE2631" w:rsidP="00FE1C35">
      <w:pPr>
        <w:suppressAutoHyphens/>
        <w:spacing w:after="0" w:line="360" w:lineRule="auto"/>
        <w:ind w:left="1440" w:hanging="720"/>
        <w:rPr>
          <w:rFonts w:ascii="Century Gothic" w:hAnsi="Century Gothic"/>
          <w:sz w:val="20"/>
          <w:szCs w:val="20"/>
        </w:rPr>
      </w:pPr>
      <w:r>
        <w:rPr>
          <w:rFonts w:ascii="Century Gothic" w:hAnsi="Century Gothic"/>
          <w:sz w:val="20"/>
          <w:szCs w:val="20"/>
        </w:rPr>
        <w:t>7</w:t>
      </w:r>
      <w:r w:rsidR="00C30936">
        <w:rPr>
          <w:rFonts w:ascii="Century Gothic" w:hAnsi="Century Gothic"/>
          <w:sz w:val="20"/>
          <w:szCs w:val="20"/>
        </w:rPr>
        <w:t>.</w:t>
      </w:r>
      <w:r w:rsidR="00825783">
        <w:rPr>
          <w:rFonts w:ascii="Century Gothic" w:hAnsi="Century Gothic"/>
          <w:sz w:val="20"/>
          <w:szCs w:val="20"/>
        </w:rPr>
        <w:t>4</w:t>
      </w:r>
      <w:r w:rsidR="00FE1C35">
        <w:rPr>
          <w:rFonts w:ascii="Century Gothic" w:hAnsi="Century Gothic"/>
          <w:sz w:val="20"/>
          <w:szCs w:val="20"/>
        </w:rPr>
        <w:tab/>
      </w:r>
      <w:r>
        <w:rPr>
          <w:rFonts w:ascii="Century Gothic" w:hAnsi="Century Gothic"/>
          <w:sz w:val="20"/>
          <w:szCs w:val="20"/>
        </w:rPr>
        <w:t xml:space="preserve">Update on new Bus Shelter </w:t>
      </w:r>
    </w:p>
    <w:p w14:paraId="03CC0603" w14:textId="3E12B0F2" w:rsidR="00507A4F" w:rsidRDefault="00507A4F" w:rsidP="00FE1C35">
      <w:pPr>
        <w:suppressAutoHyphens/>
        <w:spacing w:after="0" w:line="360" w:lineRule="auto"/>
        <w:ind w:left="1440" w:hanging="720"/>
        <w:rPr>
          <w:rFonts w:ascii="Century Gothic" w:hAnsi="Century Gothic"/>
          <w:sz w:val="20"/>
          <w:szCs w:val="20"/>
        </w:rPr>
      </w:pPr>
      <w:r>
        <w:rPr>
          <w:rFonts w:ascii="Century Gothic" w:hAnsi="Century Gothic"/>
          <w:sz w:val="20"/>
          <w:szCs w:val="20"/>
        </w:rPr>
        <w:t>7.5</w:t>
      </w:r>
      <w:r>
        <w:rPr>
          <w:rFonts w:ascii="Century Gothic" w:hAnsi="Century Gothic"/>
          <w:sz w:val="20"/>
          <w:szCs w:val="20"/>
        </w:rPr>
        <w:tab/>
        <w:t>Play area</w:t>
      </w:r>
    </w:p>
    <w:p w14:paraId="1F08E722" w14:textId="154C7E26" w:rsidR="00C4240B" w:rsidRPr="001C72CF" w:rsidRDefault="00C4240B" w:rsidP="00FE1C35">
      <w:pPr>
        <w:suppressAutoHyphens/>
        <w:spacing w:after="0" w:line="360" w:lineRule="auto"/>
        <w:ind w:left="1440" w:hanging="720"/>
        <w:rPr>
          <w:rFonts w:ascii="Century Gothic" w:hAnsi="Century Gothic"/>
          <w:sz w:val="20"/>
          <w:szCs w:val="20"/>
        </w:rPr>
      </w:pPr>
      <w:r>
        <w:rPr>
          <w:rFonts w:ascii="Century Gothic" w:hAnsi="Century Gothic"/>
          <w:sz w:val="20"/>
          <w:szCs w:val="20"/>
        </w:rPr>
        <w:t>7.6</w:t>
      </w:r>
      <w:r>
        <w:rPr>
          <w:rFonts w:ascii="Century Gothic" w:hAnsi="Century Gothic"/>
          <w:sz w:val="20"/>
          <w:szCs w:val="20"/>
        </w:rPr>
        <w:tab/>
        <w:t>Lakeside permissive path (carried forward from Sept meeting)</w:t>
      </w:r>
    </w:p>
    <w:p w14:paraId="26B98C23" w14:textId="45E99E09" w:rsidR="0050315C" w:rsidRPr="00351804" w:rsidRDefault="00EE2631" w:rsidP="007D3317">
      <w:pPr>
        <w:shd w:val="clear" w:color="auto" w:fill="FFFFFF"/>
        <w:tabs>
          <w:tab w:val="left" w:pos="426"/>
        </w:tabs>
        <w:spacing w:after="0" w:line="360" w:lineRule="auto"/>
        <w:rPr>
          <w:rFonts w:ascii="Century Gothic" w:eastAsia="Times New Roman" w:hAnsi="Century Gothic" w:cs="Times New Roman"/>
          <w:b/>
          <w:bCs/>
          <w:sz w:val="20"/>
          <w:szCs w:val="20"/>
          <w:lang w:eastAsia="en-GB"/>
        </w:rPr>
      </w:pPr>
      <w:r w:rsidRPr="00351804">
        <w:rPr>
          <w:rFonts w:ascii="Century Gothic" w:eastAsia="Times New Roman" w:hAnsi="Century Gothic" w:cs="Times New Roman"/>
          <w:b/>
          <w:bCs/>
          <w:sz w:val="20"/>
          <w:szCs w:val="20"/>
          <w:lang w:eastAsia="en-GB"/>
        </w:rPr>
        <w:t>8</w:t>
      </w:r>
      <w:r w:rsidR="00C42848" w:rsidRPr="00351804">
        <w:rPr>
          <w:rFonts w:ascii="Century Gothic" w:eastAsia="Times New Roman" w:hAnsi="Century Gothic" w:cs="Times New Roman"/>
          <w:b/>
          <w:bCs/>
          <w:sz w:val="20"/>
          <w:szCs w:val="20"/>
          <w:lang w:eastAsia="en-GB"/>
        </w:rPr>
        <w:t>.</w:t>
      </w:r>
      <w:r w:rsidR="00C42848" w:rsidRPr="00351804">
        <w:rPr>
          <w:rFonts w:ascii="Century Gothic" w:eastAsia="Times New Roman" w:hAnsi="Century Gothic" w:cs="Times New Roman"/>
          <w:b/>
          <w:bCs/>
          <w:sz w:val="20"/>
          <w:szCs w:val="20"/>
          <w:lang w:eastAsia="en-GB"/>
        </w:rPr>
        <w:tab/>
      </w:r>
      <w:r w:rsidR="004773A7" w:rsidRPr="00351804">
        <w:rPr>
          <w:rFonts w:ascii="Century Gothic" w:eastAsia="Times New Roman" w:hAnsi="Century Gothic" w:cs="Times New Roman"/>
          <w:b/>
          <w:bCs/>
          <w:sz w:val="20"/>
          <w:szCs w:val="20"/>
          <w:lang w:eastAsia="en-GB"/>
        </w:rPr>
        <w:tab/>
      </w:r>
      <w:r w:rsidR="004B0276" w:rsidRPr="00351804">
        <w:rPr>
          <w:rFonts w:ascii="Century Gothic" w:eastAsia="Times New Roman" w:hAnsi="Century Gothic" w:cs="Times New Roman"/>
          <w:b/>
          <w:bCs/>
          <w:sz w:val="20"/>
          <w:szCs w:val="20"/>
          <w:lang w:eastAsia="en-GB"/>
        </w:rPr>
        <w:t xml:space="preserve">Planning Matters </w:t>
      </w:r>
    </w:p>
    <w:p w14:paraId="5BFC5646" w14:textId="46E0D9C0" w:rsidR="00C41FF3" w:rsidRDefault="00BC725E" w:rsidP="007D3317">
      <w:pPr>
        <w:shd w:val="clear" w:color="auto" w:fill="FFFFFF"/>
        <w:tabs>
          <w:tab w:val="left" w:pos="426"/>
        </w:tabs>
        <w:spacing w:after="0" w:line="360" w:lineRule="auto"/>
        <w:rPr>
          <w:rFonts w:ascii="Century Gothic" w:eastAsia="Times New Roman" w:hAnsi="Century Gothic" w:cs="Arial"/>
          <w:sz w:val="20"/>
          <w:szCs w:val="20"/>
          <w:lang w:eastAsia="en-GB"/>
        </w:rPr>
      </w:pPr>
      <w:r w:rsidRPr="007D3317">
        <w:rPr>
          <w:rFonts w:ascii="Century Gothic" w:eastAsia="Times New Roman" w:hAnsi="Century Gothic" w:cs="Arial"/>
          <w:sz w:val="20"/>
          <w:szCs w:val="20"/>
          <w:lang w:eastAsia="en-GB"/>
        </w:rPr>
        <w:tab/>
      </w:r>
      <w:r w:rsidRPr="007D3317">
        <w:rPr>
          <w:rFonts w:ascii="Century Gothic" w:eastAsia="Times New Roman" w:hAnsi="Century Gothic" w:cs="Arial"/>
          <w:sz w:val="20"/>
          <w:szCs w:val="20"/>
          <w:lang w:eastAsia="en-GB"/>
        </w:rPr>
        <w:tab/>
      </w:r>
      <w:r w:rsidR="00EE2631">
        <w:rPr>
          <w:rFonts w:ascii="Century Gothic" w:eastAsia="Times New Roman" w:hAnsi="Century Gothic" w:cs="Arial"/>
          <w:sz w:val="20"/>
          <w:szCs w:val="20"/>
          <w:lang w:eastAsia="en-GB"/>
        </w:rPr>
        <w:t>8</w:t>
      </w:r>
      <w:r w:rsidR="00C41FF3" w:rsidRPr="007D3317">
        <w:rPr>
          <w:rFonts w:ascii="Century Gothic" w:eastAsia="Times New Roman" w:hAnsi="Century Gothic" w:cs="Arial"/>
          <w:sz w:val="20"/>
          <w:szCs w:val="20"/>
          <w:lang w:eastAsia="en-GB"/>
        </w:rPr>
        <w:t>.1</w:t>
      </w:r>
      <w:r w:rsidR="00C41FF3" w:rsidRPr="007D3317">
        <w:rPr>
          <w:rFonts w:ascii="Century Gothic" w:eastAsia="Times New Roman" w:hAnsi="Century Gothic" w:cs="Arial"/>
          <w:sz w:val="20"/>
          <w:szCs w:val="20"/>
          <w:lang w:eastAsia="en-GB"/>
        </w:rPr>
        <w:tab/>
        <w:t>To receive results of applications</w:t>
      </w:r>
    </w:p>
    <w:p w14:paraId="53007577" w14:textId="32A886D6" w:rsidR="00664D62" w:rsidRDefault="008445E1" w:rsidP="003A3ABB">
      <w:pPr>
        <w:shd w:val="clear" w:color="auto" w:fill="FFFFFF"/>
        <w:tabs>
          <w:tab w:val="left" w:pos="426"/>
        </w:tabs>
        <w:spacing w:after="0" w:line="360" w:lineRule="auto"/>
        <w:rPr>
          <w:rFonts w:ascii="Century Gothic" w:eastAsia="Times New Roman" w:hAnsi="Century Gothic" w:cs="Arial"/>
          <w:sz w:val="20"/>
          <w:szCs w:val="20"/>
          <w:lang w:eastAsia="en-GB"/>
        </w:rPr>
      </w:pPr>
      <w:r>
        <w:rPr>
          <w:rFonts w:ascii="Century Gothic" w:eastAsia="Times New Roman" w:hAnsi="Century Gothic" w:cs="Arial"/>
          <w:sz w:val="20"/>
          <w:szCs w:val="20"/>
          <w:lang w:eastAsia="en-GB"/>
        </w:rPr>
        <w:tab/>
      </w:r>
      <w:r>
        <w:rPr>
          <w:rFonts w:ascii="Century Gothic" w:eastAsia="Times New Roman" w:hAnsi="Century Gothic" w:cs="Arial"/>
          <w:sz w:val="20"/>
          <w:szCs w:val="20"/>
          <w:lang w:eastAsia="en-GB"/>
        </w:rPr>
        <w:tab/>
      </w:r>
      <w:r w:rsidR="00EE2631">
        <w:rPr>
          <w:rFonts w:ascii="Century Gothic" w:eastAsia="Times New Roman" w:hAnsi="Century Gothic" w:cs="Arial"/>
          <w:sz w:val="20"/>
          <w:szCs w:val="20"/>
          <w:lang w:eastAsia="en-GB"/>
        </w:rPr>
        <w:t>8</w:t>
      </w:r>
      <w:r w:rsidR="00C41FF3" w:rsidRPr="007D3317">
        <w:rPr>
          <w:rFonts w:ascii="Century Gothic" w:eastAsia="Times New Roman" w:hAnsi="Century Gothic" w:cs="Arial"/>
          <w:sz w:val="20"/>
          <w:szCs w:val="20"/>
          <w:lang w:eastAsia="en-GB"/>
        </w:rPr>
        <w:t>.2</w:t>
      </w:r>
      <w:r w:rsidR="00C41FF3" w:rsidRPr="007D3317">
        <w:rPr>
          <w:rFonts w:ascii="Century Gothic" w:eastAsia="Times New Roman" w:hAnsi="Century Gothic" w:cs="Arial"/>
          <w:sz w:val="20"/>
          <w:szCs w:val="20"/>
          <w:lang w:eastAsia="en-GB"/>
        </w:rPr>
        <w:tab/>
        <w:t>To receive and consider new applications</w:t>
      </w:r>
    </w:p>
    <w:p w14:paraId="5DA36559" w14:textId="6D614FA8" w:rsidR="0031543F" w:rsidRPr="00351804" w:rsidRDefault="00EE2631" w:rsidP="007D3317">
      <w:pPr>
        <w:shd w:val="clear" w:color="auto" w:fill="FFFFFF"/>
        <w:tabs>
          <w:tab w:val="left" w:pos="426"/>
        </w:tabs>
        <w:spacing w:after="0" w:line="360" w:lineRule="auto"/>
        <w:rPr>
          <w:rFonts w:ascii="Century Gothic" w:eastAsia="Times New Roman" w:hAnsi="Century Gothic" w:cs="Arial"/>
          <w:b/>
          <w:bCs/>
          <w:sz w:val="20"/>
          <w:szCs w:val="20"/>
          <w:lang w:eastAsia="en-GB"/>
        </w:rPr>
      </w:pPr>
      <w:r w:rsidRPr="00351804">
        <w:rPr>
          <w:rFonts w:ascii="Century Gothic" w:eastAsia="Times New Roman" w:hAnsi="Century Gothic" w:cs="Arial"/>
          <w:b/>
          <w:bCs/>
          <w:sz w:val="20"/>
          <w:szCs w:val="20"/>
          <w:lang w:eastAsia="en-GB"/>
        </w:rPr>
        <w:t>9</w:t>
      </w:r>
      <w:r w:rsidR="006B4AF2" w:rsidRPr="00351804">
        <w:rPr>
          <w:rFonts w:ascii="Century Gothic" w:eastAsia="Times New Roman" w:hAnsi="Century Gothic" w:cs="Arial"/>
          <w:b/>
          <w:bCs/>
          <w:sz w:val="20"/>
          <w:szCs w:val="20"/>
          <w:lang w:eastAsia="en-GB"/>
        </w:rPr>
        <w:t>.</w:t>
      </w:r>
      <w:r w:rsidR="006B4AF2" w:rsidRPr="00351804">
        <w:rPr>
          <w:rFonts w:ascii="Century Gothic" w:eastAsia="Times New Roman" w:hAnsi="Century Gothic" w:cs="Times New Roman"/>
          <w:b/>
          <w:bCs/>
          <w:sz w:val="20"/>
          <w:szCs w:val="20"/>
          <w:lang w:eastAsia="en-GB"/>
        </w:rPr>
        <w:t> </w:t>
      </w:r>
      <w:r w:rsidR="0050315C" w:rsidRPr="00351804">
        <w:rPr>
          <w:rFonts w:ascii="Century Gothic" w:eastAsia="Times New Roman" w:hAnsi="Century Gothic" w:cs="Times New Roman"/>
          <w:b/>
          <w:bCs/>
          <w:sz w:val="20"/>
          <w:szCs w:val="20"/>
          <w:lang w:eastAsia="en-GB"/>
        </w:rPr>
        <w:tab/>
      </w:r>
      <w:r w:rsidR="004773A7" w:rsidRPr="00351804">
        <w:rPr>
          <w:rFonts w:ascii="Century Gothic" w:eastAsia="Times New Roman" w:hAnsi="Century Gothic" w:cs="Times New Roman"/>
          <w:b/>
          <w:bCs/>
          <w:sz w:val="20"/>
          <w:szCs w:val="20"/>
          <w:lang w:eastAsia="en-GB"/>
        </w:rPr>
        <w:tab/>
      </w:r>
      <w:r w:rsidR="006F5F20" w:rsidRPr="00351804">
        <w:rPr>
          <w:rFonts w:ascii="Century Gothic" w:eastAsia="Times New Roman" w:hAnsi="Century Gothic" w:cs="Times New Roman"/>
          <w:b/>
          <w:bCs/>
          <w:sz w:val="20"/>
          <w:szCs w:val="20"/>
          <w:lang w:eastAsia="en-GB"/>
        </w:rPr>
        <w:t>Receive and consider an</w:t>
      </w:r>
      <w:r w:rsidR="00C60258" w:rsidRPr="00351804">
        <w:rPr>
          <w:rFonts w:ascii="Century Gothic" w:eastAsia="Times New Roman" w:hAnsi="Century Gothic" w:cs="Times New Roman"/>
          <w:b/>
          <w:bCs/>
          <w:sz w:val="20"/>
          <w:szCs w:val="20"/>
          <w:lang w:eastAsia="en-GB"/>
        </w:rPr>
        <w:t>y</w:t>
      </w:r>
      <w:r w:rsidR="006F5F20" w:rsidRPr="00351804">
        <w:rPr>
          <w:rFonts w:ascii="Century Gothic" w:eastAsia="Times New Roman" w:hAnsi="Century Gothic" w:cs="Times New Roman"/>
          <w:b/>
          <w:bCs/>
          <w:sz w:val="20"/>
          <w:szCs w:val="20"/>
          <w:lang w:eastAsia="en-GB"/>
        </w:rPr>
        <w:t xml:space="preserve"> c</w:t>
      </w:r>
      <w:r w:rsidR="006B4AF2" w:rsidRPr="00351804">
        <w:rPr>
          <w:rFonts w:ascii="Century Gothic" w:eastAsia="Times New Roman" w:hAnsi="Century Gothic" w:cs="Arial"/>
          <w:b/>
          <w:bCs/>
          <w:sz w:val="20"/>
          <w:szCs w:val="20"/>
          <w:lang w:eastAsia="en-GB"/>
        </w:rPr>
        <w:t xml:space="preserve">orrespondence </w:t>
      </w:r>
    </w:p>
    <w:p w14:paraId="78557CFF" w14:textId="295FDAD6" w:rsidR="004B0276" w:rsidRPr="00351804" w:rsidRDefault="00EE2631" w:rsidP="007D3317">
      <w:pPr>
        <w:shd w:val="clear" w:color="auto" w:fill="FFFFFF"/>
        <w:tabs>
          <w:tab w:val="left" w:pos="426"/>
        </w:tabs>
        <w:spacing w:after="0" w:line="360" w:lineRule="auto"/>
        <w:rPr>
          <w:rFonts w:ascii="Century Gothic" w:eastAsia="Times New Roman" w:hAnsi="Century Gothic" w:cs="Arial"/>
          <w:b/>
          <w:bCs/>
          <w:sz w:val="20"/>
          <w:szCs w:val="20"/>
          <w:lang w:eastAsia="en-GB"/>
        </w:rPr>
      </w:pPr>
      <w:r w:rsidRPr="00351804">
        <w:rPr>
          <w:rFonts w:ascii="Century Gothic" w:eastAsia="Times New Roman" w:hAnsi="Century Gothic" w:cs="Arial"/>
          <w:b/>
          <w:bCs/>
          <w:sz w:val="20"/>
          <w:szCs w:val="20"/>
          <w:lang w:eastAsia="en-GB"/>
        </w:rPr>
        <w:t>10</w:t>
      </w:r>
      <w:r w:rsidR="006B4AF2" w:rsidRPr="00351804">
        <w:rPr>
          <w:rFonts w:ascii="Century Gothic" w:eastAsia="Times New Roman" w:hAnsi="Century Gothic" w:cs="Arial"/>
          <w:b/>
          <w:bCs/>
          <w:sz w:val="20"/>
          <w:szCs w:val="20"/>
          <w:lang w:eastAsia="en-GB"/>
        </w:rPr>
        <w:t>.</w:t>
      </w:r>
      <w:r w:rsidR="006B4AF2" w:rsidRPr="00351804">
        <w:rPr>
          <w:rFonts w:ascii="Century Gothic" w:eastAsia="Times New Roman" w:hAnsi="Century Gothic" w:cs="Times New Roman"/>
          <w:b/>
          <w:bCs/>
          <w:sz w:val="20"/>
          <w:szCs w:val="20"/>
          <w:lang w:eastAsia="en-GB"/>
        </w:rPr>
        <w:t> </w:t>
      </w:r>
      <w:r w:rsidR="006B4AF2" w:rsidRPr="00351804">
        <w:rPr>
          <w:rFonts w:ascii="Century Gothic" w:eastAsia="Times New Roman" w:hAnsi="Century Gothic" w:cs="Arial"/>
          <w:b/>
          <w:bCs/>
          <w:sz w:val="20"/>
          <w:szCs w:val="20"/>
          <w:lang w:eastAsia="en-GB"/>
        </w:rPr>
        <w:t> </w:t>
      </w:r>
      <w:r w:rsidR="004773A7" w:rsidRPr="00351804">
        <w:rPr>
          <w:rFonts w:ascii="Century Gothic" w:eastAsia="Times New Roman" w:hAnsi="Century Gothic" w:cs="Arial"/>
          <w:b/>
          <w:bCs/>
          <w:sz w:val="20"/>
          <w:szCs w:val="20"/>
          <w:lang w:eastAsia="en-GB"/>
        </w:rPr>
        <w:tab/>
      </w:r>
      <w:r w:rsidR="0031543F" w:rsidRPr="00351804">
        <w:rPr>
          <w:rFonts w:ascii="Century Gothic" w:eastAsia="Times New Roman" w:hAnsi="Century Gothic" w:cs="Arial"/>
          <w:b/>
          <w:bCs/>
          <w:sz w:val="20"/>
          <w:szCs w:val="20"/>
          <w:lang w:eastAsia="en-GB"/>
        </w:rPr>
        <w:tab/>
      </w:r>
      <w:r w:rsidR="006B4AF2" w:rsidRPr="00351804">
        <w:rPr>
          <w:rFonts w:ascii="Century Gothic" w:eastAsia="Times New Roman" w:hAnsi="Century Gothic" w:cs="Arial"/>
          <w:b/>
          <w:bCs/>
          <w:sz w:val="20"/>
          <w:szCs w:val="20"/>
          <w:lang w:eastAsia="en-GB"/>
        </w:rPr>
        <w:t>Financ</w:t>
      </w:r>
      <w:r w:rsidR="006F5F20" w:rsidRPr="00351804">
        <w:rPr>
          <w:rFonts w:ascii="Century Gothic" w:eastAsia="Times New Roman" w:hAnsi="Century Gothic" w:cs="Arial"/>
          <w:b/>
          <w:bCs/>
          <w:sz w:val="20"/>
          <w:szCs w:val="20"/>
          <w:lang w:eastAsia="en-GB"/>
        </w:rPr>
        <w:t>ial Matters</w:t>
      </w:r>
    </w:p>
    <w:p w14:paraId="5D1803CF" w14:textId="62E60A8D" w:rsidR="001401D1" w:rsidRDefault="00EE2631" w:rsidP="001401D1">
      <w:pPr>
        <w:shd w:val="clear" w:color="auto" w:fill="FFFFFF"/>
        <w:spacing w:after="0" w:line="360" w:lineRule="auto"/>
        <w:ind w:firstLine="720"/>
        <w:rPr>
          <w:rFonts w:ascii="Century Gothic" w:eastAsia="Times New Roman" w:hAnsi="Century Gothic" w:cs="Arial"/>
          <w:color w:val="000000" w:themeColor="text1"/>
          <w:sz w:val="20"/>
          <w:szCs w:val="20"/>
          <w:lang w:eastAsia="en-GB"/>
        </w:rPr>
      </w:pPr>
      <w:r>
        <w:rPr>
          <w:rFonts w:ascii="Century Gothic" w:eastAsia="Times New Roman" w:hAnsi="Century Gothic" w:cs="Arial"/>
          <w:color w:val="000000" w:themeColor="text1"/>
          <w:sz w:val="20"/>
          <w:szCs w:val="20"/>
          <w:lang w:eastAsia="en-GB"/>
        </w:rPr>
        <w:t>10.1</w:t>
      </w:r>
      <w:r w:rsidR="001401D1" w:rsidRPr="007D3317">
        <w:rPr>
          <w:rFonts w:ascii="Century Gothic" w:eastAsia="Times New Roman" w:hAnsi="Century Gothic" w:cs="Arial"/>
          <w:color w:val="000000" w:themeColor="text1"/>
          <w:sz w:val="20"/>
          <w:szCs w:val="20"/>
          <w:lang w:eastAsia="en-GB"/>
        </w:rPr>
        <w:tab/>
        <w:t>To approve the bank reconciliation and payment of accounts list</w:t>
      </w:r>
    </w:p>
    <w:p w14:paraId="574AB72D" w14:textId="4D3F2767" w:rsidR="00913F2B" w:rsidRDefault="00913F2B" w:rsidP="001401D1">
      <w:pPr>
        <w:shd w:val="clear" w:color="auto" w:fill="FFFFFF"/>
        <w:spacing w:after="0" w:line="360" w:lineRule="auto"/>
        <w:ind w:firstLine="720"/>
        <w:rPr>
          <w:rFonts w:ascii="Century Gothic" w:eastAsia="Times New Roman" w:hAnsi="Century Gothic" w:cs="Arial"/>
          <w:color w:val="000000" w:themeColor="text1"/>
          <w:sz w:val="20"/>
          <w:szCs w:val="20"/>
          <w:lang w:eastAsia="en-GB"/>
        </w:rPr>
      </w:pPr>
      <w:r>
        <w:rPr>
          <w:rFonts w:ascii="Century Gothic" w:eastAsia="Times New Roman" w:hAnsi="Century Gothic" w:cs="Arial"/>
          <w:color w:val="000000" w:themeColor="text1"/>
          <w:sz w:val="20"/>
          <w:szCs w:val="20"/>
          <w:lang w:eastAsia="en-GB"/>
        </w:rPr>
        <w:t>10.</w:t>
      </w:r>
      <w:r w:rsidR="00507A4F">
        <w:rPr>
          <w:rFonts w:ascii="Century Gothic" w:eastAsia="Times New Roman" w:hAnsi="Century Gothic" w:cs="Arial"/>
          <w:color w:val="000000" w:themeColor="text1"/>
          <w:sz w:val="20"/>
          <w:szCs w:val="20"/>
          <w:lang w:eastAsia="en-GB"/>
        </w:rPr>
        <w:t>2</w:t>
      </w:r>
      <w:r w:rsidR="00507A4F">
        <w:rPr>
          <w:rFonts w:ascii="Century Gothic" w:eastAsia="Times New Roman" w:hAnsi="Century Gothic" w:cs="Arial"/>
          <w:color w:val="000000" w:themeColor="text1"/>
          <w:sz w:val="20"/>
          <w:szCs w:val="20"/>
          <w:lang w:eastAsia="en-GB"/>
        </w:rPr>
        <w:tab/>
        <w:t>Assertion 10 new data and digital compliance regulations – (report circulated from Clerk)</w:t>
      </w:r>
    </w:p>
    <w:p w14:paraId="763818FF" w14:textId="48D71136" w:rsidR="001D578B" w:rsidRDefault="001D578B" w:rsidP="001401D1">
      <w:pPr>
        <w:shd w:val="clear" w:color="auto" w:fill="FFFFFF"/>
        <w:spacing w:after="0" w:line="360" w:lineRule="auto"/>
        <w:ind w:firstLine="720"/>
        <w:rPr>
          <w:rFonts w:ascii="Century Gothic" w:eastAsia="Times New Roman" w:hAnsi="Century Gothic" w:cs="Arial"/>
          <w:color w:val="000000" w:themeColor="text1"/>
          <w:sz w:val="20"/>
          <w:szCs w:val="20"/>
          <w:lang w:eastAsia="en-GB"/>
        </w:rPr>
      </w:pPr>
      <w:r>
        <w:rPr>
          <w:rFonts w:ascii="Century Gothic" w:eastAsia="Times New Roman" w:hAnsi="Century Gothic" w:cs="Arial"/>
          <w:color w:val="000000" w:themeColor="text1"/>
          <w:sz w:val="20"/>
          <w:szCs w:val="20"/>
          <w:lang w:eastAsia="en-GB"/>
        </w:rPr>
        <w:t>10.3</w:t>
      </w:r>
      <w:r>
        <w:rPr>
          <w:rFonts w:ascii="Century Gothic" w:eastAsia="Times New Roman" w:hAnsi="Century Gothic" w:cs="Arial"/>
          <w:color w:val="000000" w:themeColor="text1"/>
          <w:sz w:val="20"/>
          <w:szCs w:val="20"/>
          <w:lang w:eastAsia="en-GB"/>
        </w:rPr>
        <w:tab/>
      </w:r>
      <w:r w:rsidR="002C46A7">
        <w:rPr>
          <w:rFonts w:ascii="Century Gothic" w:eastAsia="Times New Roman" w:hAnsi="Century Gothic" w:cs="Arial"/>
          <w:color w:val="000000" w:themeColor="text1"/>
          <w:sz w:val="20"/>
          <w:szCs w:val="20"/>
          <w:lang w:eastAsia="en-GB"/>
        </w:rPr>
        <w:t>To review budget and set precept for 2026/27</w:t>
      </w:r>
    </w:p>
    <w:p w14:paraId="37868836" w14:textId="3729EF82" w:rsidR="006F4E8C" w:rsidRPr="00351804" w:rsidRDefault="00913F2B" w:rsidP="007D3317">
      <w:pPr>
        <w:shd w:val="clear" w:color="auto" w:fill="FFFFFF"/>
        <w:spacing w:after="0" w:line="360" w:lineRule="auto"/>
        <w:rPr>
          <w:rFonts w:ascii="Century Gothic" w:hAnsi="Century Gothic"/>
          <w:b/>
          <w:bCs/>
          <w:sz w:val="20"/>
          <w:szCs w:val="20"/>
        </w:rPr>
      </w:pPr>
      <w:r w:rsidRPr="00351804">
        <w:rPr>
          <w:rFonts w:ascii="Century Gothic" w:hAnsi="Century Gothic"/>
          <w:b/>
          <w:bCs/>
          <w:sz w:val="20"/>
          <w:szCs w:val="20"/>
        </w:rPr>
        <w:t>11</w:t>
      </w:r>
      <w:r w:rsidR="00692588" w:rsidRPr="00351804">
        <w:rPr>
          <w:rFonts w:ascii="Century Gothic" w:hAnsi="Century Gothic"/>
          <w:b/>
          <w:bCs/>
          <w:sz w:val="20"/>
          <w:szCs w:val="20"/>
        </w:rPr>
        <w:t>.</w:t>
      </w:r>
      <w:r w:rsidR="00692588" w:rsidRPr="00351804">
        <w:rPr>
          <w:rFonts w:ascii="Century Gothic" w:hAnsi="Century Gothic"/>
          <w:b/>
          <w:bCs/>
          <w:sz w:val="20"/>
          <w:szCs w:val="20"/>
        </w:rPr>
        <w:tab/>
      </w:r>
      <w:r w:rsidR="008032DF" w:rsidRPr="00351804">
        <w:rPr>
          <w:rFonts w:ascii="Century Gothic" w:hAnsi="Century Gothic"/>
          <w:b/>
          <w:bCs/>
          <w:sz w:val="20"/>
          <w:szCs w:val="20"/>
        </w:rPr>
        <w:t>To</w:t>
      </w:r>
      <w:r w:rsidR="006F4E8C" w:rsidRPr="00351804">
        <w:rPr>
          <w:rFonts w:ascii="Century Gothic" w:hAnsi="Century Gothic"/>
          <w:b/>
          <w:bCs/>
          <w:sz w:val="20"/>
          <w:szCs w:val="20"/>
        </w:rPr>
        <w:t xml:space="preserve"> receive any items for inclusion on the next agenda </w:t>
      </w:r>
      <w:r w:rsidR="00A24FC4" w:rsidRPr="00351804">
        <w:rPr>
          <w:rFonts w:ascii="Century Gothic" w:hAnsi="Century Gothic"/>
          <w:b/>
          <w:bCs/>
          <w:sz w:val="20"/>
          <w:szCs w:val="20"/>
        </w:rPr>
        <w:t>and to note the date of the next meeting</w:t>
      </w:r>
    </w:p>
    <w:p w14:paraId="5E0A59E6" w14:textId="68FF0F82" w:rsidR="00EE5366" w:rsidRDefault="00EE5366" w:rsidP="007D3317">
      <w:pPr>
        <w:shd w:val="clear" w:color="auto" w:fill="FFFFFF"/>
        <w:spacing w:after="0" w:line="360" w:lineRule="auto"/>
        <w:rPr>
          <w:rFonts w:ascii="Century Gothic" w:hAnsi="Century Gothic"/>
          <w:sz w:val="20"/>
          <w:szCs w:val="20"/>
        </w:rPr>
      </w:pPr>
      <w:r>
        <w:rPr>
          <w:rFonts w:ascii="Century Gothic" w:hAnsi="Century Gothic"/>
          <w:sz w:val="20"/>
          <w:szCs w:val="20"/>
        </w:rPr>
        <w:tab/>
        <w:t xml:space="preserve">Date of next meeting: </w:t>
      </w:r>
      <w:r w:rsidR="00A01FEE">
        <w:rPr>
          <w:rFonts w:ascii="Century Gothic" w:hAnsi="Century Gothic"/>
          <w:sz w:val="20"/>
          <w:szCs w:val="20"/>
        </w:rPr>
        <w:t>27</w:t>
      </w:r>
      <w:r w:rsidR="00A01FEE" w:rsidRPr="00A01FEE">
        <w:rPr>
          <w:rFonts w:ascii="Century Gothic" w:hAnsi="Century Gothic"/>
          <w:sz w:val="20"/>
          <w:szCs w:val="20"/>
          <w:vertAlign w:val="superscript"/>
        </w:rPr>
        <w:t>th</w:t>
      </w:r>
      <w:r w:rsidR="00A01FEE">
        <w:rPr>
          <w:rFonts w:ascii="Century Gothic" w:hAnsi="Century Gothic"/>
          <w:sz w:val="20"/>
          <w:szCs w:val="20"/>
        </w:rPr>
        <w:t xml:space="preserve"> January 2025</w:t>
      </w:r>
    </w:p>
    <w:p w14:paraId="653DBEE3" w14:textId="23EE2928" w:rsidR="00EE5366" w:rsidRPr="007D3317" w:rsidRDefault="00EE5366" w:rsidP="00EE5366">
      <w:pPr>
        <w:shd w:val="clear" w:color="auto" w:fill="FFFFFF"/>
        <w:spacing w:after="0" w:line="360" w:lineRule="auto"/>
        <w:ind w:left="720" w:hanging="720"/>
        <w:rPr>
          <w:rFonts w:ascii="Century Gothic" w:hAnsi="Century Gothic"/>
          <w:sz w:val="20"/>
          <w:szCs w:val="20"/>
        </w:rPr>
      </w:pPr>
    </w:p>
    <w:p w14:paraId="280075AD" w14:textId="7F5074EB" w:rsidR="003A3ABB" w:rsidRPr="007D3317" w:rsidRDefault="003A3ABB" w:rsidP="00900181">
      <w:pPr>
        <w:shd w:val="clear" w:color="auto" w:fill="FFFFFF"/>
        <w:spacing w:after="0" w:line="360" w:lineRule="auto"/>
        <w:ind w:firstLine="720"/>
        <w:rPr>
          <w:rFonts w:ascii="Century Gothic" w:hAnsi="Century Gothic"/>
          <w:sz w:val="20"/>
          <w:szCs w:val="20"/>
        </w:rPr>
      </w:pPr>
    </w:p>
    <w:sectPr w:rsidR="003A3ABB" w:rsidRPr="007D3317" w:rsidSect="009E18C3">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B48B" w14:textId="77777777" w:rsidR="00C92D88" w:rsidRDefault="00C92D88" w:rsidP="00BC515C">
      <w:pPr>
        <w:spacing w:after="0" w:line="240" w:lineRule="auto"/>
      </w:pPr>
      <w:r>
        <w:separator/>
      </w:r>
    </w:p>
  </w:endnote>
  <w:endnote w:type="continuationSeparator" w:id="0">
    <w:p w14:paraId="529100AB" w14:textId="77777777" w:rsidR="00C92D88" w:rsidRDefault="00C92D88" w:rsidP="00BC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71AC" w14:textId="77777777" w:rsidR="00C75DDD" w:rsidRDefault="00C75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4BCE" w14:textId="7A7A0932" w:rsidR="004C54EA" w:rsidRPr="004C54EA" w:rsidRDefault="004C54EA" w:rsidP="004C54EA">
    <w:pPr>
      <w:pStyle w:val="Footer"/>
      <w:rPr>
        <w:sz w:val="16"/>
        <w:szCs w:val="16"/>
      </w:rPr>
    </w:pPr>
    <w:r w:rsidRPr="004C54EA">
      <w:rPr>
        <w:rFonts w:ascii="Century Gothic" w:hAnsi="Century Gothic"/>
        <w:color w:val="404040"/>
        <w:sz w:val="16"/>
        <w:szCs w:val="16"/>
      </w:rPr>
      <w:t xml:space="preserve">Parish Clerk: </w:t>
    </w:r>
    <w:r w:rsidR="001D578B">
      <w:rPr>
        <w:rFonts w:ascii="Century Gothic" w:hAnsi="Century Gothic"/>
        <w:color w:val="404040"/>
        <w:sz w:val="16"/>
        <w:szCs w:val="16"/>
      </w:rPr>
      <w:t>Maxine Hayes</w:t>
    </w:r>
    <w:r w:rsidR="00915DA9">
      <w:rPr>
        <w:rFonts w:ascii="Century Gothic" w:hAnsi="Century Gothic"/>
        <w:color w:val="404040"/>
        <w:sz w:val="16"/>
        <w:szCs w:val="16"/>
      </w:rPr>
      <w:tab/>
      <w:t>0</w:t>
    </w:r>
    <w:r w:rsidRPr="004C54EA">
      <w:rPr>
        <w:rFonts w:ascii="Century Gothic" w:hAnsi="Century Gothic"/>
        <w:color w:val="404040"/>
        <w:sz w:val="16"/>
        <w:szCs w:val="16"/>
      </w:rPr>
      <w:t>7</w:t>
    </w:r>
    <w:r w:rsidR="001D578B">
      <w:rPr>
        <w:rFonts w:ascii="Century Gothic" w:hAnsi="Century Gothic"/>
        <w:color w:val="404040"/>
        <w:sz w:val="16"/>
        <w:szCs w:val="16"/>
      </w:rPr>
      <w:t>456460580</w:t>
    </w:r>
    <w:r w:rsidRPr="004C54EA">
      <w:rPr>
        <w:rFonts w:ascii="Century Gothic" w:hAnsi="Century Gothic"/>
        <w:color w:val="404040"/>
        <w:sz w:val="16"/>
        <w:szCs w:val="16"/>
      </w:rPr>
      <w:tab/>
      <w:t xml:space="preserve"> </w:t>
    </w:r>
    <w:r w:rsidR="004461D4">
      <w:rPr>
        <w:rFonts w:ascii="Century Gothic" w:hAnsi="Century Gothic"/>
        <w:color w:val="404040"/>
        <w:sz w:val="16"/>
        <w:szCs w:val="16"/>
      </w:rPr>
      <w:t>raynhampc</w:t>
    </w:r>
    <w:r w:rsidRPr="004C54EA">
      <w:rPr>
        <w:rFonts w:ascii="Century Gothic" w:hAnsi="Century Gothic"/>
        <w:color w:val="404040"/>
        <w:sz w:val="16"/>
        <w:szCs w:val="16"/>
      </w:rPr>
      <w:t>@gmail.com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B20E" w14:textId="77777777" w:rsidR="00C75DDD" w:rsidRDefault="00C7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675B" w14:textId="77777777" w:rsidR="00C92D88" w:rsidRDefault="00C92D88" w:rsidP="00BC515C">
      <w:pPr>
        <w:spacing w:after="0" w:line="240" w:lineRule="auto"/>
      </w:pPr>
      <w:r>
        <w:separator/>
      </w:r>
    </w:p>
  </w:footnote>
  <w:footnote w:type="continuationSeparator" w:id="0">
    <w:p w14:paraId="4B39D0DE" w14:textId="77777777" w:rsidR="00C92D88" w:rsidRDefault="00C92D88" w:rsidP="00BC5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E0DB" w14:textId="4D4007D8" w:rsidR="00C75DDD" w:rsidRDefault="00C75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00D8" w14:textId="2C79C316" w:rsidR="0050315C" w:rsidRPr="0050315C" w:rsidRDefault="0050315C" w:rsidP="0050315C">
    <w:pPr>
      <w:shd w:val="clear" w:color="auto" w:fill="FFFFFF"/>
      <w:spacing w:after="160" w:line="240" w:lineRule="auto"/>
      <w:rPr>
        <w:rFonts w:ascii="Century Gothic" w:eastAsia="Times New Roman" w:hAnsi="Century Gothic" w:cs="Arial"/>
        <w:bCs/>
        <w:color w:val="404040" w:themeColor="text1" w:themeTint="BF"/>
        <w:sz w:val="4"/>
        <w:szCs w:val="4"/>
        <w:lang w:eastAsia="en-GB"/>
      </w:rPr>
    </w:pPr>
    <w:r w:rsidRPr="0050315C">
      <w:rPr>
        <w:rFonts w:ascii="Century Gothic" w:eastAsia="Times New Roman" w:hAnsi="Century Gothic" w:cs="Arial"/>
        <w:bCs/>
        <w:color w:val="404040" w:themeColor="text1" w:themeTint="BF"/>
        <w:sz w:val="4"/>
        <w:szCs w:val="4"/>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1AB7" w14:textId="0AF0A6EA" w:rsidR="00C75DDD" w:rsidRDefault="00C75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C74"/>
    <w:multiLevelType w:val="hybridMultilevel"/>
    <w:tmpl w:val="B69E5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07178"/>
    <w:multiLevelType w:val="hybridMultilevel"/>
    <w:tmpl w:val="24CE7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8202E"/>
    <w:multiLevelType w:val="hybridMultilevel"/>
    <w:tmpl w:val="96A81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075A6D"/>
    <w:multiLevelType w:val="hybridMultilevel"/>
    <w:tmpl w:val="93D026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76B3888"/>
    <w:multiLevelType w:val="hybridMultilevel"/>
    <w:tmpl w:val="5FF8062E"/>
    <w:lvl w:ilvl="0" w:tplc="0C84A6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7972898">
    <w:abstractNumId w:val="4"/>
  </w:num>
  <w:num w:numId="2" w16cid:durableId="2033917637">
    <w:abstractNumId w:val="1"/>
  </w:num>
  <w:num w:numId="3" w16cid:durableId="2134713988">
    <w:abstractNumId w:val="0"/>
  </w:num>
  <w:num w:numId="4" w16cid:durableId="717820470">
    <w:abstractNumId w:val="2"/>
  </w:num>
  <w:num w:numId="5" w16cid:durableId="1524443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F2"/>
    <w:rsid w:val="00001C7D"/>
    <w:rsid w:val="00011A0D"/>
    <w:rsid w:val="00020F66"/>
    <w:rsid w:val="0003043C"/>
    <w:rsid w:val="0003718A"/>
    <w:rsid w:val="00042B28"/>
    <w:rsid w:val="00045ED1"/>
    <w:rsid w:val="00050F44"/>
    <w:rsid w:val="000511E4"/>
    <w:rsid w:val="0005299B"/>
    <w:rsid w:val="00054718"/>
    <w:rsid w:val="00071C03"/>
    <w:rsid w:val="00080033"/>
    <w:rsid w:val="00080371"/>
    <w:rsid w:val="00086015"/>
    <w:rsid w:val="000B4401"/>
    <w:rsid w:val="000B69FF"/>
    <w:rsid w:val="000D45D2"/>
    <w:rsid w:val="000D619F"/>
    <w:rsid w:val="000F6FC8"/>
    <w:rsid w:val="00107041"/>
    <w:rsid w:val="0012345D"/>
    <w:rsid w:val="00136586"/>
    <w:rsid w:val="001401D1"/>
    <w:rsid w:val="00151D85"/>
    <w:rsid w:val="0015735E"/>
    <w:rsid w:val="0017213D"/>
    <w:rsid w:val="00183950"/>
    <w:rsid w:val="00185653"/>
    <w:rsid w:val="001A0114"/>
    <w:rsid w:val="001B598C"/>
    <w:rsid w:val="001B79A0"/>
    <w:rsid w:val="001C4736"/>
    <w:rsid w:val="001C6C2F"/>
    <w:rsid w:val="001C72CF"/>
    <w:rsid w:val="001D578B"/>
    <w:rsid w:val="001E39C0"/>
    <w:rsid w:val="001F2A31"/>
    <w:rsid w:val="001F32A6"/>
    <w:rsid w:val="001F485E"/>
    <w:rsid w:val="001F72BC"/>
    <w:rsid w:val="0020033A"/>
    <w:rsid w:val="002038F7"/>
    <w:rsid w:val="00206892"/>
    <w:rsid w:val="0021370F"/>
    <w:rsid w:val="00213C3C"/>
    <w:rsid w:val="00231D63"/>
    <w:rsid w:val="002334F2"/>
    <w:rsid w:val="00243096"/>
    <w:rsid w:val="00247CE2"/>
    <w:rsid w:val="00255620"/>
    <w:rsid w:val="00255BCB"/>
    <w:rsid w:val="0027660E"/>
    <w:rsid w:val="002855F8"/>
    <w:rsid w:val="002A17B5"/>
    <w:rsid w:val="002A3E5A"/>
    <w:rsid w:val="002A53E2"/>
    <w:rsid w:val="002A6F93"/>
    <w:rsid w:val="002B2054"/>
    <w:rsid w:val="002B2EFF"/>
    <w:rsid w:val="002C3D55"/>
    <w:rsid w:val="002C46A7"/>
    <w:rsid w:val="002E59FB"/>
    <w:rsid w:val="002F38F6"/>
    <w:rsid w:val="00301797"/>
    <w:rsid w:val="00303D4C"/>
    <w:rsid w:val="00314853"/>
    <w:rsid w:val="0031543F"/>
    <w:rsid w:val="0032494A"/>
    <w:rsid w:val="00335A61"/>
    <w:rsid w:val="00340D1F"/>
    <w:rsid w:val="00344599"/>
    <w:rsid w:val="003476F7"/>
    <w:rsid w:val="00350340"/>
    <w:rsid w:val="003504E6"/>
    <w:rsid w:val="00351804"/>
    <w:rsid w:val="003528B9"/>
    <w:rsid w:val="00357B64"/>
    <w:rsid w:val="00361F17"/>
    <w:rsid w:val="00363911"/>
    <w:rsid w:val="0036502E"/>
    <w:rsid w:val="00365499"/>
    <w:rsid w:val="00374DAB"/>
    <w:rsid w:val="003844E8"/>
    <w:rsid w:val="00390ABF"/>
    <w:rsid w:val="00394FEA"/>
    <w:rsid w:val="00397B79"/>
    <w:rsid w:val="003A017C"/>
    <w:rsid w:val="003A3ABB"/>
    <w:rsid w:val="003A4147"/>
    <w:rsid w:val="003A4805"/>
    <w:rsid w:val="003C22CB"/>
    <w:rsid w:val="003C792E"/>
    <w:rsid w:val="003D512B"/>
    <w:rsid w:val="003D7A94"/>
    <w:rsid w:val="00406FD3"/>
    <w:rsid w:val="00412312"/>
    <w:rsid w:val="004149A4"/>
    <w:rsid w:val="00425F9F"/>
    <w:rsid w:val="00437B53"/>
    <w:rsid w:val="0044377B"/>
    <w:rsid w:val="004438D4"/>
    <w:rsid w:val="004461D4"/>
    <w:rsid w:val="004631B6"/>
    <w:rsid w:val="00464775"/>
    <w:rsid w:val="00467610"/>
    <w:rsid w:val="004748B2"/>
    <w:rsid w:val="004773A7"/>
    <w:rsid w:val="00480246"/>
    <w:rsid w:val="00483CAC"/>
    <w:rsid w:val="00490496"/>
    <w:rsid w:val="004B0276"/>
    <w:rsid w:val="004B10AD"/>
    <w:rsid w:val="004B6DA6"/>
    <w:rsid w:val="004C41FD"/>
    <w:rsid w:val="004C54EA"/>
    <w:rsid w:val="004D5CC7"/>
    <w:rsid w:val="004E0F18"/>
    <w:rsid w:val="004E20C1"/>
    <w:rsid w:val="004E3F8D"/>
    <w:rsid w:val="004E5251"/>
    <w:rsid w:val="00501189"/>
    <w:rsid w:val="00501989"/>
    <w:rsid w:val="0050315C"/>
    <w:rsid w:val="005062EB"/>
    <w:rsid w:val="00507A4F"/>
    <w:rsid w:val="00511714"/>
    <w:rsid w:val="00512442"/>
    <w:rsid w:val="005131DF"/>
    <w:rsid w:val="005279D9"/>
    <w:rsid w:val="00530E7B"/>
    <w:rsid w:val="005341F4"/>
    <w:rsid w:val="00534F40"/>
    <w:rsid w:val="0054344F"/>
    <w:rsid w:val="005628B3"/>
    <w:rsid w:val="00563D09"/>
    <w:rsid w:val="00565A36"/>
    <w:rsid w:val="0056670C"/>
    <w:rsid w:val="00567C84"/>
    <w:rsid w:val="00587542"/>
    <w:rsid w:val="005A33F6"/>
    <w:rsid w:val="005A456A"/>
    <w:rsid w:val="005A5AA0"/>
    <w:rsid w:val="005B2B6B"/>
    <w:rsid w:val="005B3859"/>
    <w:rsid w:val="005C56CE"/>
    <w:rsid w:val="005D655D"/>
    <w:rsid w:val="005E19AD"/>
    <w:rsid w:val="005E5A1D"/>
    <w:rsid w:val="005E63D4"/>
    <w:rsid w:val="005F5F01"/>
    <w:rsid w:val="00610276"/>
    <w:rsid w:val="00613204"/>
    <w:rsid w:val="006143D6"/>
    <w:rsid w:val="0063267D"/>
    <w:rsid w:val="00635FF5"/>
    <w:rsid w:val="00637EC2"/>
    <w:rsid w:val="00653A44"/>
    <w:rsid w:val="0065799F"/>
    <w:rsid w:val="00664996"/>
    <w:rsid w:val="00664D62"/>
    <w:rsid w:val="006730FA"/>
    <w:rsid w:val="00673ABB"/>
    <w:rsid w:val="00686DDD"/>
    <w:rsid w:val="00692588"/>
    <w:rsid w:val="006A16B3"/>
    <w:rsid w:val="006A4998"/>
    <w:rsid w:val="006A5E66"/>
    <w:rsid w:val="006B0BAD"/>
    <w:rsid w:val="006B4AF2"/>
    <w:rsid w:val="006B4CD7"/>
    <w:rsid w:val="006C18DF"/>
    <w:rsid w:val="006C5417"/>
    <w:rsid w:val="006C62B0"/>
    <w:rsid w:val="006E20D6"/>
    <w:rsid w:val="006E3867"/>
    <w:rsid w:val="006F4213"/>
    <w:rsid w:val="006F4E8C"/>
    <w:rsid w:val="006F5F20"/>
    <w:rsid w:val="00705450"/>
    <w:rsid w:val="00716C1F"/>
    <w:rsid w:val="00723D82"/>
    <w:rsid w:val="007309E8"/>
    <w:rsid w:val="00731CB1"/>
    <w:rsid w:val="007346BB"/>
    <w:rsid w:val="00737A36"/>
    <w:rsid w:val="0074702A"/>
    <w:rsid w:val="0075439E"/>
    <w:rsid w:val="007768AF"/>
    <w:rsid w:val="00791458"/>
    <w:rsid w:val="00793836"/>
    <w:rsid w:val="00796AF9"/>
    <w:rsid w:val="007C2572"/>
    <w:rsid w:val="007C3B26"/>
    <w:rsid w:val="007D1ECC"/>
    <w:rsid w:val="007D3317"/>
    <w:rsid w:val="007E7613"/>
    <w:rsid w:val="007F4C6F"/>
    <w:rsid w:val="007F770D"/>
    <w:rsid w:val="008032DF"/>
    <w:rsid w:val="00810CDC"/>
    <w:rsid w:val="00811FC4"/>
    <w:rsid w:val="008135C7"/>
    <w:rsid w:val="008171AF"/>
    <w:rsid w:val="00825189"/>
    <w:rsid w:val="00825783"/>
    <w:rsid w:val="00825F9D"/>
    <w:rsid w:val="00831804"/>
    <w:rsid w:val="00831FB1"/>
    <w:rsid w:val="008445E1"/>
    <w:rsid w:val="00844921"/>
    <w:rsid w:val="008456F6"/>
    <w:rsid w:val="008501E1"/>
    <w:rsid w:val="0085542C"/>
    <w:rsid w:val="00855491"/>
    <w:rsid w:val="00864D09"/>
    <w:rsid w:val="008659D9"/>
    <w:rsid w:val="0087496A"/>
    <w:rsid w:val="00885895"/>
    <w:rsid w:val="008A28AA"/>
    <w:rsid w:val="008A7E79"/>
    <w:rsid w:val="008B09CC"/>
    <w:rsid w:val="008B0B26"/>
    <w:rsid w:val="008B7743"/>
    <w:rsid w:val="008C017A"/>
    <w:rsid w:val="008C1DBC"/>
    <w:rsid w:val="008C5B7E"/>
    <w:rsid w:val="008D2993"/>
    <w:rsid w:val="008D5091"/>
    <w:rsid w:val="008D5694"/>
    <w:rsid w:val="008F11AE"/>
    <w:rsid w:val="00900181"/>
    <w:rsid w:val="00904138"/>
    <w:rsid w:val="00913F2B"/>
    <w:rsid w:val="00914437"/>
    <w:rsid w:val="00915DA9"/>
    <w:rsid w:val="00915E53"/>
    <w:rsid w:val="00922791"/>
    <w:rsid w:val="00930239"/>
    <w:rsid w:val="009352D4"/>
    <w:rsid w:val="009475BA"/>
    <w:rsid w:val="009641E6"/>
    <w:rsid w:val="00965739"/>
    <w:rsid w:val="009751BF"/>
    <w:rsid w:val="009766C0"/>
    <w:rsid w:val="009A139E"/>
    <w:rsid w:val="009B07F2"/>
    <w:rsid w:val="009B1A36"/>
    <w:rsid w:val="009B3DAB"/>
    <w:rsid w:val="009B6DB6"/>
    <w:rsid w:val="009C3F37"/>
    <w:rsid w:val="009C64BC"/>
    <w:rsid w:val="009C7A3D"/>
    <w:rsid w:val="009D4953"/>
    <w:rsid w:val="009E18C3"/>
    <w:rsid w:val="009E1BFE"/>
    <w:rsid w:val="009F059E"/>
    <w:rsid w:val="00A00A4C"/>
    <w:rsid w:val="00A01FEE"/>
    <w:rsid w:val="00A06346"/>
    <w:rsid w:val="00A178FC"/>
    <w:rsid w:val="00A17BF6"/>
    <w:rsid w:val="00A24FC4"/>
    <w:rsid w:val="00A330CE"/>
    <w:rsid w:val="00A4639E"/>
    <w:rsid w:val="00A51798"/>
    <w:rsid w:val="00A91C18"/>
    <w:rsid w:val="00AC20CA"/>
    <w:rsid w:val="00AD4705"/>
    <w:rsid w:val="00AD476C"/>
    <w:rsid w:val="00AF2C0C"/>
    <w:rsid w:val="00B30F65"/>
    <w:rsid w:val="00B32272"/>
    <w:rsid w:val="00B33757"/>
    <w:rsid w:val="00B356C4"/>
    <w:rsid w:val="00B4511F"/>
    <w:rsid w:val="00B57504"/>
    <w:rsid w:val="00B66DC1"/>
    <w:rsid w:val="00B86E7F"/>
    <w:rsid w:val="00B92E77"/>
    <w:rsid w:val="00B94643"/>
    <w:rsid w:val="00B962AF"/>
    <w:rsid w:val="00BA0A4C"/>
    <w:rsid w:val="00BB2423"/>
    <w:rsid w:val="00BC1667"/>
    <w:rsid w:val="00BC256A"/>
    <w:rsid w:val="00BC515C"/>
    <w:rsid w:val="00BC725E"/>
    <w:rsid w:val="00BE7BAA"/>
    <w:rsid w:val="00BF3D57"/>
    <w:rsid w:val="00BF6942"/>
    <w:rsid w:val="00BF7F58"/>
    <w:rsid w:val="00C053CA"/>
    <w:rsid w:val="00C1475E"/>
    <w:rsid w:val="00C15511"/>
    <w:rsid w:val="00C30936"/>
    <w:rsid w:val="00C35262"/>
    <w:rsid w:val="00C3794F"/>
    <w:rsid w:val="00C41FF3"/>
    <w:rsid w:val="00C4240B"/>
    <w:rsid w:val="00C42848"/>
    <w:rsid w:val="00C60258"/>
    <w:rsid w:val="00C61A8B"/>
    <w:rsid w:val="00C62068"/>
    <w:rsid w:val="00C6417F"/>
    <w:rsid w:val="00C7389D"/>
    <w:rsid w:val="00C754C2"/>
    <w:rsid w:val="00C75DDD"/>
    <w:rsid w:val="00C7785E"/>
    <w:rsid w:val="00C81E2F"/>
    <w:rsid w:val="00C845BC"/>
    <w:rsid w:val="00C92D88"/>
    <w:rsid w:val="00CA0ECB"/>
    <w:rsid w:val="00CC40D9"/>
    <w:rsid w:val="00CC5057"/>
    <w:rsid w:val="00CC51B4"/>
    <w:rsid w:val="00CD0154"/>
    <w:rsid w:val="00CD1EFB"/>
    <w:rsid w:val="00CD3400"/>
    <w:rsid w:val="00CE2C93"/>
    <w:rsid w:val="00CF2DF9"/>
    <w:rsid w:val="00D139FD"/>
    <w:rsid w:val="00D30CDC"/>
    <w:rsid w:val="00D42B31"/>
    <w:rsid w:val="00D500C0"/>
    <w:rsid w:val="00D727C5"/>
    <w:rsid w:val="00D741B9"/>
    <w:rsid w:val="00D7427C"/>
    <w:rsid w:val="00D90A03"/>
    <w:rsid w:val="00D95094"/>
    <w:rsid w:val="00DC16AC"/>
    <w:rsid w:val="00DC18C5"/>
    <w:rsid w:val="00DD01D5"/>
    <w:rsid w:val="00DD04FA"/>
    <w:rsid w:val="00DD2CFD"/>
    <w:rsid w:val="00DE3E56"/>
    <w:rsid w:val="00DF4173"/>
    <w:rsid w:val="00E240CC"/>
    <w:rsid w:val="00E35A41"/>
    <w:rsid w:val="00E47789"/>
    <w:rsid w:val="00E50976"/>
    <w:rsid w:val="00E50CB2"/>
    <w:rsid w:val="00E54E98"/>
    <w:rsid w:val="00E6284A"/>
    <w:rsid w:val="00E66A6C"/>
    <w:rsid w:val="00E72189"/>
    <w:rsid w:val="00E735AB"/>
    <w:rsid w:val="00E7732C"/>
    <w:rsid w:val="00E91059"/>
    <w:rsid w:val="00E93A77"/>
    <w:rsid w:val="00E95C12"/>
    <w:rsid w:val="00E97FBF"/>
    <w:rsid w:val="00EA1065"/>
    <w:rsid w:val="00EA3725"/>
    <w:rsid w:val="00EA58C3"/>
    <w:rsid w:val="00EB1B13"/>
    <w:rsid w:val="00EB7586"/>
    <w:rsid w:val="00EC0E8F"/>
    <w:rsid w:val="00EC211D"/>
    <w:rsid w:val="00ED051F"/>
    <w:rsid w:val="00EE00DC"/>
    <w:rsid w:val="00EE2631"/>
    <w:rsid w:val="00EE27DD"/>
    <w:rsid w:val="00EE5366"/>
    <w:rsid w:val="00EE5B26"/>
    <w:rsid w:val="00F0304C"/>
    <w:rsid w:val="00F076E8"/>
    <w:rsid w:val="00F16FC8"/>
    <w:rsid w:val="00F21E68"/>
    <w:rsid w:val="00F30239"/>
    <w:rsid w:val="00F32280"/>
    <w:rsid w:val="00F458D4"/>
    <w:rsid w:val="00F50835"/>
    <w:rsid w:val="00F5336D"/>
    <w:rsid w:val="00F55FB4"/>
    <w:rsid w:val="00F725EF"/>
    <w:rsid w:val="00F94188"/>
    <w:rsid w:val="00FB2275"/>
    <w:rsid w:val="00FB6FD1"/>
    <w:rsid w:val="00FC0A3A"/>
    <w:rsid w:val="00FC288E"/>
    <w:rsid w:val="00FC417E"/>
    <w:rsid w:val="00FC5759"/>
    <w:rsid w:val="00FD174D"/>
    <w:rsid w:val="00FE1C35"/>
    <w:rsid w:val="00FE2FA4"/>
    <w:rsid w:val="00FF295D"/>
    <w:rsid w:val="00FF747F"/>
    <w:rsid w:val="00FF7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6B9BF"/>
  <w15:docId w15:val="{4D4FC198-07DA-40A5-811B-C81F3BD1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4AF2"/>
  </w:style>
  <w:style w:type="character" w:customStyle="1" w:styleId="aqj">
    <w:name w:val="aqj"/>
    <w:basedOn w:val="DefaultParagraphFont"/>
    <w:rsid w:val="006B4AF2"/>
  </w:style>
  <w:style w:type="paragraph" w:customStyle="1" w:styleId="m8621121909276858263msolistparagraph">
    <w:name w:val="m_8621121909276858263msolistparagraph"/>
    <w:basedOn w:val="Normal"/>
    <w:rsid w:val="006B4A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C5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15C"/>
  </w:style>
  <w:style w:type="paragraph" w:styleId="Footer">
    <w:name w:val="footer"/>
    <w:basedOn w:val="Normal"/>
    <w:link w:val="FooterChar"/>
    <w:uiPriority w:val="99"/>
    <w:unhideWhenUsed/>
    <w:rsid w:val="00BC5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15C"/>
  </w:style>
  <w:style w:type="paragraph" w:styleId="BalloonText">
    <w:name w:val="Balloon Text"/>
    <w:basedOn w:val="Normal"/>
    <w:link w:val="BalloonTextChar"/>
    <w:uiPriority w:val="99"/>
    <w:semiHidden/>
    <w:unhideWhenUsed/>
    <w:rsid w:val="00BC5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15C"/>
    <w:rPr>
      <w:rFonts w:ascii="Tahoma" w:hAnsi="Tahoma" w:cs="Tahoma"/>
      <w:sz w:val="16"/>
      <w:szCs w:val="16"/>
    </w:rPr>
  </w:style>
  <w:style w:type="paragraph" w:styleId="ListParagraph">
    <w:name w:val="List Paragraph"/>
    <w:basedOn w:val="Normal"/>
    <w:uiPriority w:val="34"/>
    <w:qFormat/>
    <w:rsid w:val="007F4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215197">
      <w:bodyDiv w:val="1"/>
      <w:marLeft w:val="0"/>
      <w:marRight w:val="0"/>
      <w:marTop w:val="0"/>
      <w:marBottom w:val="0"/>
      <w:divBdr>
        <w:top w:val="none" w:sz="0" w:space="0" w:color="auto"/>
        <w:left w:val="none" w:sz="0" w:space="0" w:color="auto"/>
        <w:bottom w:val="none" w:sz="0" w:space="0" w:color="auto"/>
        <w:right w:val="none" w:sz="0" w:space="0" w:color="auto"/>
      </w:divBdr>
    </w:div>
    <w:div w:id="1242523102">
      <w:bodyDiv w:val="1"/>
      <w:marLeft w:val="0"/>
      <w:marRight w:val="0"/>
      <w:marTop w:val="0"/>
      <w:marBottom w:val="0"/>
      <w:divBdr>
        <w:top w:val="none" w:sz="0" w:space="0" w:color="auto"/>
        <w:left w:val="none" w:sz="0" w:space="0" w:color="auto"/>
        <w:bottom w:val="none" w:sz="0" w:space="0" w:color="auto"/>
        <w:right w:val="none" w:sz="0" w:space="0" w:color="auto"/>
      </w:divBdr>
    </w:div>
    <w:div w:id="17647204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65">
          <w:marLeft w:val="0"/>
          <w:marRight w:val="90"/>
          <w:marTop w:val="0"/>
          <w:marBottom w:val="0"/>
          <w:divBdr>
            <w:top w:val="none" w:sz="0" w:space="0" w:color="auto"/>
            <w:left w:val="none" w:sz="0" w:space="0" w:color="auto"/>
            <w:bottom w:val="none" w:sz="0" w:space="0" w:color="auto"/>
            <w:right w:val="none" w:sz="0" w:space="0" w:color="auto"/>
          </w:divBdr>
          <w:divsChild>
            <w:div w:id="15275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Curl</dc:creator>
  <cp:lastModifiedBy>Maxine Hayes</cp:lastModifiedBy>
  <cp:revision>20</cp:revision>
  <cp:lastPrinted>2024-03-21T14:06:00Z</cp:lastPrinted>
  <dcterms:created xsi:type="dcterms:W3CDTF">2025-09-02T17:46:00Z</dcterms:created>
  <dcterms:modified xsi:type="dcterms:W3CDTF">2025-11-19T08:08:00Z</dcterms:modified>
</cp:coreProperties>
</file>